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511" w:rsidRPr="00B27E15" w:rsidRDefault="00776511" w:rsidP="00BF616E">
      <w:pPr>
        <w:pStyle w:val="NoSpacing"/>
        <w:jc w:val="center"/>
        <w:rPr>
          <w:rFonts w:asciiTheme="majorHAnsi" w:hAnsiTheme="majorHAnsi"/>
          <w:color w:val="C00000"/>
          <w:sz w:val="24"/>
          <w:szCs w:val="24"/>
          <w:u w:val="single"/>
        </w:rPr>
      </w:pPr>
    </w:p>
    <w:p w:rsidR="00BC3839" w:rsidRPr="00087D18" w:rsidRDefault="00BC3839" w:rsidP="0004768C">
      <w:pPr>
        <w:pStyle w:val="NoSpacing"/>
        <w:ind w:left="2160" w:firstLine="720"/>
        <w:rPr>
          <w:rFonts w:asciiTheme="majorHAnsi" w:hAnsiTheme="majorHAnsi"/>
          <w:sz w:val="24"/>
          <w:szCs w:val="24"/>
          <w:u w:val="single"/>
        </w:rPr>
      </w:pPr>
      <w:r w:rsidRPr="00087D18">
        <w:rPr>
          <w:rFonts w:asciiTheme="majorHAnsi" w:hAnsiTheme="majorHAnsi"/>
          <w:sz w:val="24"/>
          <w:szCs w:val="24"/>
          <w:u w:val="single"/>
        </w:rPr>
        <w:t>MINUTES OF THE MEETING OF BRAILES PARISH COUNCIL</w:t>
      </w:r>
    </w:p>
    <w:p w:rsidR="00BC3839" w:rsidRPr="00087D18" w:rsidRDefault="00BE70B4" w:rsidP="0004768C">
      <w:pPr>
        <w:pStyle w:val="NoSpacing"/>
        <w:ind w:left="360"/>
        <w:jc w:val="center"/>
        <w:rPr>
          <w:rFonts w:asciiTheme="majorHAnsi" w:hAnsiTheme="majorHAnsi"/>
          <w:sz w:val="24"/>
          <w:szCs w:val="24"/>
          <w:u w:val="single"/>
        </w:rPr>
      </w:pPr>
      <w:r w:rsidRPr="00087D18">
        <w:rPr>
          <w:rFonts w:asciiTheme="majorHAnsi" w:hAnsiTheme="majorHAnsi"/>
          <w:sz w:val="24"/>
          <w:szCs w:val="24"/>
          <w:u w:val="single"/>
        </w:rPr>
        <w:t xml:space="preserve">MONDAY </w:t>
      </w:r>
      <w:r w:rsidR="006A4F74">
        <w:rPr>
          <w:rFonts w:asciiTheme="majorHAnsi" w:hAnsiTheme="majorHAnsi"/>
          <w:sz w:val="24"/>
          <w:szCs w:val="24"/>
          <w:u w:val="single"/>
        </w:rPr>
        <w:t>25</w:t>
      </w:r>
      <w:r w:rsidR="00A663BB">
        <w:rPr>
          <w:rFonts w:asciiTheme="majorHAnsi" w:hAnsiTheme="majorHAnsi"/>
          <w:sz w:val="24"/>
          <w:szCs w:val="24"/>
          <w:u w:val="single"/>
        </w:rPr>
        <w:t>th</w:t>
      </w:r>
      <w:r w:rsidR="0035514C">
        <w:rPr>
          <w:rFonts w:asciiTheme="majorHAnsi" w:hAnsiTheme="majorHAnsi"/>
          <w:sz w:val="24"/>
          <w:szCs w:val="24"/>
          <w:u w:val="single"/>
        </w:rPr>
        <w:t xml:space="preserve"> JANUARY 2016</w:t>
      </w:r>
      <w:r w:rsidR="00907474" w:rsidRPr="00087D18">
        <w:rPr>
          <w:rFonts w:asciiTheme="majorHAnsi" w:hAnsiTheme="majorHAnsi"/>
          <w:sz w:val="24"/>
          <w:szCs w:val="24"/>
          <w:u w:val="single"/>
        </w:rPr>
        <w:t xml:space="preserve"> AT</w:t>
      </w:r>
      <w:r w:rsidRPr="00087D18">
        <w:rPr>
          <w:rFonts w:asciiTheme="majorHAnsi" w:hAnsiTheme="majorHAnsi"/>
          <w:sz w:val="24"/>
          <w:szCs w:val="24"/>
          <w:u w:val="single"/>
        </w:rPr>
        <w:t xml:space="preserve"> 7.30pm</w:t>
      </w:r>
      <w:r w:rsidR="00A26134" w:rsidRPr="00087D18">
        <w:rPr>
          <w:rFonts w:asciiTheme="majorHAnsi" w:hAnsiTheme="majorHAnsi"/>
          <w:sz w:val="24"/>
          <w:szCs w:val="24"/>
          <w:u w:val="single"/>
        </w:rPr>
        <w:t xml:space="preserve"> IN T</w:t>
      </w:r>
      <w:r w:rsidR="006A4F74">
        <w:rPr>
          <w:rFonts w:asciiTheme="majorHAnsi" w:hAnsiTheme="majorHAnsi"/>
          <w:sz w:val="24"/>
          <w:szCs w:val="24"/>
          <w:u w:val="single"/>
        </w:rPr>
        <w:t>HE VILLAGE HALL</w:t>
      </w:r>
      <w:r w:rsidR="00BC3839" w:rsidRPr="00087D18">
        <w:rPr>
          <w:rFonts w:asciiTheme="majorHAnsi" w:hAnsiTheme="majorHAnsi"/>
          <w:sz w:val="24"/>
          <w:szCs w:val="24"/>
          <w:u w:val="single"/>
        </w:rPr>
        <w:t>, BRAILES</w:t>
      </w:r>
    </w:p>
    <w:p w:rsidR="00BC3839" w:rsidRPr="00087D18" w:rsidRDefault="00BC3839" w:rsidP="005D1E21">
      <w:pPr>
        <w:pStyle w:val="NoSpacing"/>
        <w:rPr>
          <w:rFonts w:asciiTheme="majorHAnsi" w:hAnsiTheme="majorHAnsi"/>
          <w:sz w:val="24"/>
          <w:szCs w:val="24"/>
          <w:u w:val="single"/>
        </w:rPr>
      </w:pPr>
    </w:p>
    <w:p w:rsidR="00784AB8" w:rsidRPr="006D0DD3" w:rsidRDefault="00BC3839" w:rsidP="00784AB8">
      <w:pPr>
        <w:pStyle w:val="NoSpacing"/>
        <w:ind w:left="360"/>
        <w:rPr>
          <w:rFonts w:asciiTheme="majorHAnsi" w:hAnsiTheme="majorHAnsi"/>
          <w:sz w:val="24"/>
          <w:szCs w:val="24"/>
        </w:rPr>
      </w:pPr>
      <w:r w:rsidRPr="006D0DD3">
        <w:rPr>
          <w:rFonts w:asciiTheme="majorHAnsi" w:hAnsiTheme="majorHAnsi"/>
          <w:sz w:val="24"/>
          <w:szCs w:val="24"/>
        </w:rPr>
        <w:t>Present:</w:t>
      </w:r>
      <w:r w:rsidRPr="006D0DD3">
        <w:rPr>
          <w:rFonts w:asciiTheme="majorHAnsi" w:hAnsiTheme="majorHAnsi"/>
          <w:sz w:val="24"/>
          <w:szCs w:val="24"/>
        </w:rPr>
        <w:tab/>
      </w:r>
      <w:r w:rsidR="003F7C7E">
        <w:rPr>
          <w:rFonts w:asciiTheme="majorHAnsi" w:hAnsiTheme="majorHAnsi"/>
          <w:sz w:val="24"/>
          <w:szCs w:val="24"/>
        </w:rPr>
        <w:t xml:space="preserve">          </w:t>
      </w:r>
      <w:r w:rsidR="007C2A11" w:rsidRPr="006D0DD3">
        <w:rPr>
          <w:rFonts w:asciiTheme="majorHAnsi" w:hAnsiTheme="majorHAnsi"/>
          <w:sz w:val="24"/>
          <w:szCs w:val="24"/>
        </w:rPr>
        <w:t xml:space="preserve">Cllr </w:t>
      </w:r>
      <w:r w:rsidR="0035514C">
        <w:rPr>
          <w:rFonts w:asciiTheme="majorHAnsi" w:hAnsiTheme="majorHAnsi"/>
          <w:sz w:val="24"/>
          <w:szCs w:val="24"/>
        </w:rPr>
        <w:t>Ashall</w:t>
      </w:r>
      <w:r w:rsidR="00B24394" w:rsidRPr="006D0DD3">
        <w:rPr>
          <w:rFonts w:asciiTheme="majorHAnsi" w:hAnsiTheme="majorHAnsi"/>
          <w:sz w:val="24"/>
          <w:szCs w:val="24"/>
        </w:rPr>
        <w:tab/>
      </w:r>
      <w:r w:rsidR="00B24394" w:rsidRPr="006D0DD3">
        <w:rPr>
          <w:rFonts w:asciiTheme="majorHAnsi" w:hAnsiTheme="majorHAnsi"/>
          <w:sz w:val="24"/>
          <w:szCs w:val="24"/>
        </w:rPr>
        <w:tab/>
      </w:r>
      <w:r w:rsidR="00784AB8" w:rsidRPr="006D0DD3">
        <w:rPr>
          <w:rFonts w:asciiTheme="majorHAnsi" w:hAnsiTheme="majorHAnsi"/>
          <w:sz w:val="24"/>
          <w:szCs w:val="24"/>
        </w:rPr>
        <w:t xml:space="preserve"> </w:t>
      </w:r>
      <w:r w:rsidR="006A4F74">
        <w:rPr>
          <w:rFonts w:asciiTheme="majorHAnsi" w:hAnsiTheme="majorHAnsi"/>
          <w:sz w:val="24"/>
          <w:szCs w:val="24"/>
        </w:rPr>
        <w:tab/>
      </w:r>
      <w:r w:rsidR="006A4F74">
        <w:rPr>
          <w:rFonts w:asciiTheme="majorHAnsi" w:hAnsiTheme="majorHAnsi"/>
          <w:sz w:val="24"/>
          <w:szCs w:val="24"/>
        </w:rPr>
        <w:tab/>
        <w:t>Cllr Kaack</w:t>
      </w:r>
    </w:p>
    <w:p w:rsidR="00BE70B4" w:rsidRPr="006D0DD3" w:rsidRDefault="00384E9E" w:rsidP="00BE70B4">
      <w:pPr>
        <w:pStyle w:val="NoSpacing"/>
        <w:ind w:left="1980"/>
        <w:rPr>
          <w:rFonts w:asciiTheme="majorHAnsi" w:hAnsiTheme="majorHAnsi"/>
          <w:sz w:val="24"/>
          <w:szCs w:val="24"/>
        </w:rPr>
      </w:pPr>
      <w:r w:rsidRPr="006D0DD3">
        <w:rPr>
          <w:rFonts w:asciiTheme="majorHAnsi" w:hAnsiTheme="majorHAnsi"/>
          <w:sz w:val="24"/>
          <w:szCs w:val="24"/>
        </w:rPr>
        <w:t xml:space="preserve">Cllr </w:t>
      </w:r>
      <w:r w:rsidR="0035514C">
        <w:rPr>
          <w:rFonts w:asciiTheme="majorHAnsi" w:hAnsiTheme="majorHAnsi"/>
          <w:sz w:val="24"/>
          <w:szCs w:val="24"/>
        </w:rPr>
        <w:t>de Maillet</w:t>
      </w:r>
      <w:r w:rsidR="007C2A11" w:rsidRPr="006D0DD3">
        <w:rPr>
          <w:rFonts w:asciiTheme="majorHAnsi" w:hAnsiTheme="majorHAnsi"/>
          <w:sz w:val="24"/>
          <w:szCs w:val="24"/>
        </w:rPr>
        <w:tab/>
      </w:r>
      <w:r w:rsidR="007C2A11" w:rsidRPr="006D0DD3">
        <w:rPr>
          <w:rFonts w:asciiTheme="majorHAnsi" w:hAnsiTheme="majorHAnsi"/>
          <w:sz w:val="24"/>
          <w:szCs w:val="24"/>
        </w:rPr>
        <w:tab/>
      </w:r>
      <w:r w:rsidR="007C2A11" w:rsidRPr="006D0DD3">
        <w:rPr>
          <w:rFonts w:asciiTheme="majorHAnsi" w:hAnsiTheme="majorHAnsi"/>
          <w:sz w:val="24"/>
          <w:szCs w:val="24"/>
        </w:rPr>
        <w:tab/>
      </w:r>
      <w:r w:rsidR="007C2A11" w:rsidRPr="006D0DD3">
        <w:rPr>
          <w:rFonts w:asciiTheme="majorHAnsi" w:hAnsiTheme="majorHAnsi"/>
          <w:sz w:val="24"/>
          <w:szCs w:val="24"/>
        </w:rPr>
        <w:tab/>
      </w:r>
      <w:r w:rsidR="00E47373" w:rsidRPr="006D0DD3">
        <w:rPr>
          <w:rFonts w:asciiTheme="majorHAnsi" w:hAnsiTheme="majorHAnsi"/>
          <w:sz w:val="24"/>
          <w:szCs w:val="24"/>
        </w:rPr>
        <w:t>Cllr Rosenthal</w:t>
      </w:r>
    </w:p>
    <w:p w:rsidR="00A26134" w:rsidRPr="006D0DD3" w:rsidRDefault="003452E4" w:rsidP="00BE70B4">
      <w:pPr>
        <w:pStyle w:val="NoSpacing"/>
        <w:ind w:left="1980"/>
        <w:rPr>
          <w:rFonts w:asciiTheme="majorHAnsi" w:hAnsiTheme="majorHAnsi"/>
          <w:sz w:val="24"/>
          <w:szCs w:val="24"/>
        </w:rPr>
      </w:pPr>
      <w:r w:rsidRPr="006D0DD3">
        <w:rPr>
          <w:rFonts w:asciiTheme="majorHAnsi" w:hAnsiTheme="majorHAnsi"/>
          <w:sz w:val="24"/>
          <w:szCs w:val="24"/>
        </w:rPr>
        <w:t>Cllr Greaves</w:t>
      </w:r>
      <w:r w:rsidR="00E47373" w:rsidRPr="006D0DD3">
        <w:rPr>
          <w:rFonts w:asciiTheme="majorHAnsi" w:hAnsiTheme="majorHAnsi"/>
          <w:sz w:val="24"/>
          <w:szCs w:val="24"/>
        </w:rPr>
        <w:tab/>
      </w:r>
      <w:r w:rsidR="00D37DA0">
        <w:rPr>
          <w:rFonts w:asciiTheme="majorHAnsi" w:hAnsiTheme="majorHAnsi"/>
          <w:sz w:val="24"/>
          <w:szCs w:val="24"/>
        </w:rPr>
        <w:tab/>
      </w:r>
      <w:r w:rsidR="00D37DA0">
        <w:rPr>
          <w:rFonts w:asciiTheme="majorHAnsi" w:hAnsiTheme="majorHAnsi"/>
          <w:sz w:val="24"/>
          <w:szCs w:val="24"/>
        </w:rPr>
        <w:tab/>
      </w:r>
      <w:r w:rsidR="00D37DA0">
        <w:rPr>
          <w:rFonts w:asciiTheme="majorHAnsi" w:hAnsiTheme="majorHAnsi"/>
          <w:sz w:val="24"/>
          <w:szCs w:val="24"/>
        </w:rPr>
        <w:tab/>
        <w:t>Cllr Witherick</w:t>
      </w:r>
      <w:r w:rsidR="00E47373" w:rsidRPr="006D0DD3">
        <w:rPr>
          <w:rFonts w:asciiTheme="majorHAnsi" w:hAnsiTheme="majorHAnsi"/>
          <w:sz w:val="24"/>
          <w:szCs w:val="24"/>
        </w:rPr>
        <w:tab/>
      </w:r>
      <w:r w:rsidR="00E47373" w:rsidRPr="006D0DD3">
        <w:rPr>
          <w:rFonts w:asciiTheme="majorHAnsi" w:hAnsiTheme="majorHAnsi"/>
          <w:sz w:val="24"/>
          <w:szCs w:val="24"/>
        </w:rPr>
        <w:tab/>
      </w:r>
      <w:r w:rsidR="00E47373" w:rsidRPr="006D0DD3">
        <w:rPr>
          <w:rFonts w:asciiTheme="majorHAnsi" w:hAnsiTheme="majorHAnsi"/>
          <w:sz w:val="24"/>
          <w:szCs w:val="24"/>
        </w:rPr>
        <w:tab/>
      </w:r>
      <w:r w:rsidR="00D37DA0">
        <w:rPr>
          <w:rFonts w:asciiTheme="majorHAnsi" w:hAnsiTheme="majorHAnsi"/>
          <w:sz w:val="24"/>
          <w:szCs w:val="24"/>
        </w:rPr>
        <w:tab/>
      </w:r>
      <w:r w:rsidR="00D37DA0">
        <w:rPr>
          <w:rFonts w:asciiTheme="majorHAnsi" w:hAnsiTheme="majorHAnsi"/>
          <w:sz w:val="24"/>
          <w:szCs w:val="24"/>
        </w:rPr>
        <w:tab/>
      </w:r>
    </w:p>
    <w:p w:rsidR="003452E4" w:rsidRDefault="0035514C" w:rsidP="00B24394">
      <w:pPr>
        <w:pStyle w:val="NoSpacing"/>
        <w:ind w:left="1980"/>
        <w:rPr>
          <w:rFonts w:asciiTheme="majorHAnsi" w:hAnsiTheme="majorHAnsi"/>
          <w:sz w:val="24"/>
          <w:szCs w:val="24"/>
        </w:rPr>
      </w:pPr>
      <w:r>
        <w:rPr>
          <w:rFonts w:asciiTheme="majorHAnsi" w:hAnsiTheme="majorHAnsi"/>
          <w:sz w:val="24"/>
          <w:szCs w:val="24"/>
        </w:rPr>
        <w:t>Cllr Lloyd</w:t>
      </w:r>
    </w:p>
    <w:p w:rsidR="008160FD" w:rsidRPr="006D0DD3" w:rsidRDefault="001D0CEC" w:rsidP="008160FD">
      <w:pPr>
        <w:pStyle w:val="NoSpacing"/>
        <w:rPr>
          <w:rFonts w:asciiTheme="majorHAnsi" w:hAnsiTheme="majorHAnsi"/>
          <w:sz w:val="24"/>
          <w:szCs w:val="24"/>
        </w:rPr>
      </w:pPr>
      <w:r>
        <w:rPr>
          <w:rFonts w:asciiTheme="majorHAnsi" w:hAnsiTheme="majorHAnsi"/>
          <w:sz w:val="24"/>
          <w:szCs w:val="24"/>
        </w:rPr>
        <w:t>Apologies</w:t>
      </w:r>
      <w:r w:rsidR="006A4F74">
        <w:rPr>
          <w:rFonts w:asciiTheme="majorHAnsi" w:hAnsiTheme="majorHAnsi"/>
          <w:sz w:val="24"/>
          <w:szCs w:val="24"/>
        </w:rPr>
        <w:t xml:space="preserve"> – </w:t>
      </w:r>
      <w:r w:rsidR="008160FD">
        <w:rPr>
          <w:rFonts w:asciiTheme="majorHAnsi" w:hAnsiTheme="majorHAnsi"/>
          <w:sz w:val="24"/>
          <w:szCs w:val="24"/>
        </w:rPr>
        <w:t>Cllr Saint, Cllr Gray</w:t>
      </w:r>
    </w:p>
    <w:p w:rsidR="00BE70B4" w:rsidRPr="006D0DD3" w:rsidRDefault="00A96339" w:rsidP="003452E4">
      <w:pPr>
        <w:pStyle w:val="NoSpacing"/>
        <w:rPr>
          <w:rFonts w:asciiTheme="majorHAnsi" w:hAnsiTheme="majorHAnsi"/>
          <w:sz w:val="24"/>
          <w:szCs w:val="24"/>
        </w:rPr>
      </w:pPr>
      <w:r w:rsidRPr="006D0DD3">
        <w:rPr>
          <w:rFonts w:asciiTheme="majorHAnsi" w:hAnsiTheme="majorHAnsi"/>
          <w:sz w:val="24"/>
          <w:szCs w:val="24"/>
        </w:rPr>
        <w:tab/>
      </w:r>
      <w:r w:rsidRPr="006D0DD3">
        <w:rPr>
          <w:rFonts w:asciiTheme="majorHAnsi" w:hAnsiTheme="majorHAnsi"/>
          <w:sz w:val="24"/>
          <w:szCs w:val="24"/>
        </w:rPr>
        <w:tab/>
        <w:t xml:space="preserve">          </w:t>
      </w:r>
      <w:r w:rsidR="00384E9E" w:rsidRPr="006D0DD3">
        <w:rPr>
          <w:rFonts w:asciiTheme="majorHAnsi" w:hAnsiTheme="majorHAnsi"/>
          <w:sz w:val="24"/>
          <w:szCs w:val="24"/>
        </w:rPr>
        <w:tab/>
      </w:r>
      <w:r w:rsidR="003F7C7E">
        <w:rPr>
          <w:rFonts w:asciiTheme="majorHAnsi" w:hAnsiTheme="majorHAnsi"/>
          <w:sz w:val="24"/>
          <w:szCs w:val="24"/>
        </w:rPr>
        <w:tab/>
      </w:r>
      <w:r w:rsidR="003F7C7E">
        <w:rPr>
          <w:rFonts w:asciiTheme="majorHAnsi" w:hAnsiTheme="majorHAnsi"/>
          <w:sz w:val="24"/>
          <w:szCs w:val="24"/>
        </w:rPr>
        <w:tab/>
      </w:r>
      <w:r w:rsidR="003F7C7E">
        <w:rPr>
          <w:rFonts w:asciiTheme="majorHAnsi" w:hAnsiTheme="majorHAnsi"/>
          <w:sz w:val="24"/>
          <w:szCs w:val="24"/>
        </w:rPr>
        <w:tab/>
      </w:r>
      <w:r w:rsidR="003F7C7E">
        <w:rPr>
          <w:rFonts w:asciiTheme="majorHAnsi" w:hAnsiTheme="majorHAnsi"/>
          <w:sz w:val="24"/>
          <w:szCs w:val="24"/>
        </w:rPr>
        <w:tab/>
      </w:r>
      <w:r w:rsidR="00D37DA0">
        <w:rPr>
          <w:rFonts w:asciiTheme="majorHAnsi" w:hAnsiTheme="majorHAnsi"/>
          <w:sz w:val="24"/>
          <w:szCs w:val="24"/>
        </w:rPr>
        <w:tab/>
      </w:r>
      <w:r w:rsidR="00D37DA0">
        <w:rPr>
          <w:rFonts w:asciiTheme="majorHAnsi" w:hAnsiTheme="majorHAnsi"/>
          <w:sz w:val="24"/>
          <w:szCs w:val="24"/>
        </w:rPr>
        <w:tab/>
      </w:r>
      <w:r w:rsidR="00D37DA0">
        <w:rPr>
          <w:rFonts w:asciiTheme="majorHAnsi" w:hAnsiTheme="majorHAnsi"/>
          <w:sz w:val="24"/>
          <w:szCs w:val="24"/>
        </w:rPr>
        <w:tab/>
      </w:r>
    </w:p>
    <w:p w:rsidR="00BC3839" w:rsidRDefault="00384E9E" w:rsidP="00FD5D71">
      <w:pPr>
        <w:pStyle w:val="NoSpacing"/>
        <w:rPr>
          <w:rFonts w:asciiTheme="majorHAnsi" w:hAnsiTheme="majorHAnsi"/>
          <w:sz w:val="24"/>
          <w:szCs w:val="24"/>
        </w:rPr>
      </w:pPr>
      <w:r w:rsidRPr="006D0DD3">
        <w:rPr>
          <w:rFonts w:asciiTheme="majorHAnsi" w:hAnsiTheme="majorHAnsi"/>
          <w:sz w:val="24"/>
          <w:szCs w:val="24"/>
        </w:rPr>
        <w:tab/>
      </w:r>
      <w:r w:rsidRPr="006D0DD3">
        <w:rPr>
          <w:rFonts w:asciiTheme="majorHAnsi" w:hAnsiTheme="majorHAnsi"/>
          <w:sz w:val="24"/>
          <w:szCs w:val="24"/>
        </w:rPr>
        <w:tab/>
      </w:r>
      <w:r w:rsidRPr="006D0DD3">
        <w:rPr>
          <w:rFonts w:asciiTheme="majorHAnsi" w:hAnsiTheme="majorHAnsi"/>
          <w:sz w:val="24"/>
          <w:szCs w:val="24"/>
        </w:rPr>
        <w:tab/>
      </w:r>
      <w:r w:rsidR="00A96339" w:rsidRPr="006D0DD3">
        <w:rPr>
          <w:rFonts w:asciiTheme="majorHAnsi" w:hAnsiTheme="majorHAnsi"/>
          <w:sz w:val="24"/>
          <w:szCs w:val="24"/>
        </w:rPr>
        <w:tab/>
      </w:r>
      <w:r w:rsidRPr="006D0DD3">
        <w:rPr>
          <w:rFonts w:asciiTheme="majorHAnsi" w:hAnsiTheme="majorHAnsi"/>
          <w:sz w:val="24"/>
          <w:szCs w:val="24"/>
        </w:rPr>
        <w:tab/>
      </w:r>
      <w:r w:rsidR="003F7C7E">
        <w:rPr>
          <w:rFonts w:asciiTheme="majorHAnsi" w:hAnsiTheme="majorHAnsi"/>
          <w:sz w:val="24"/>
          <w:szCs w:val="24"/>
        </w:rPr>
        <w:t xml:space="preserve">Around </w:t>
      </w:r>
      <w:r w:rsidR="00B454FB">
        <w:rPr>
          <w:rFonts w:asciiTheme="majorHAnsi" w:hAnsiTheme="majorHAnsi"/>
          <w:sz w:val="24"/>
          <w:szCs w:val="24"/>
        </w:rPr>
        <w:t xml:space="preserve">15 </w:t>
      </w:r>
      <w:r w:rsidR="00B454FB" w:rsidRPr="006D0DD3">
        <w:rPr>
          <w:rFonts w:asciiTheme="majorHAnsi" w:hAnsiTheme="majorHAnsi"/>
          <w:sz w:val="24"/>
          <w:szCs w:val="24"/>
        </w:rPr>
        <w:t>Members</w:t>
      </w:r>
      <w:r w:rsidR="00BC3839" w:rsidRPr="006D0DD3">
        <w:rPr>
          <w:rFonts w:asciiTheme="majorHAnsi" w:hAnsiTheme="majorHAnsi"/>
          <w:sz w:val="24"/>
          <w:szCs w:val="24"/>
        </w:rPr>
        <w:t xml:space="preserve"> of the Public</w:t>
      </w:r>
    </w:p>
    <w:p w:rsidR="00CC4982" w:rsidRDefault="00CC4982" w:rsidP="0047416F">
      <w:pPr>
        <w:pStyle w:val="NoSpacing"/>
        <w:rPr>
          <w:rFonts w:asciiTheme="majorHAnsi" w:hAnsiTheme="majorHAnsi"/>
          <w:sz w:val="24"/>
          <w:szCs w:val="24"/>
        </w:rPr>
      </w:pPr>
    </w:p>
    <w:p w:rsidR="00804633" w:rsidRPr="006D0DD3" w:rsidRDefault="00804633" w:rsidP="0047416F">
      <w:pPr>
        <w:pStyle w:val="NoSpacing"/>
        <w:rPr>
          <w:rFonts w:asciiTheme="majorHAnsi" w:hAnsiTheme="majorHAnsi"/>
          <w:sz w:val="24"/>
          <w:szCs w:val="24"/>
        </w:rPr>
      </w:pPr>
    </w:p>
    <w:tbl>
      <w:tblPr>
        <w:tblStyle w:val="TableGrid"/>
        <w:tblpPr w:leftFromText="180" w:rightFromText="180" w:vertAnchor="text" w:horzAnchor="margin" w:tblpY="74"/>
        <w:tblW w:w="10881" w:type="dxa"/>
        <w:tblLook w:val="04A0"/>
      </w:tblPr>
      <w:tblGrid>
        <w:gridCol w:w="9322"/>
        <w:gridCol w:w="1559"/>
      </w:tblGrid>
      <w:tr w:rsidR="00A26134" w:rsidRPr="006D0DD3" w:rsidTr="005606A8">
        <w:tc>
          <w:tcPr>
            <w:tcW w:w="9322" w:type="dxa"/>
          </w:tcPr>
          <w:p w:rsidR="00A26134" w:rsidRPr="006D0DD3" w:rsidRDefault="00A26134" w:rsidP="00880AF7">
            <w:pPr>
              <w:pStyle w:val="ListParagraph"/>
              <w:numPr>
                <w:ilvl w:val="0"/>
                <w:numId w:val="20"/>
              </w:numPr>
              <w:jc w:val="both"/>
              <w:rPr>
                <w:rFonts w:asciiTheme="majorHAnsi" w:hAnsiTheme="majorHAnsi"/>
                <w:sz w:val="24"/>
                <w:szCs w:val="24"/>
                <w:u w:val="single"/>
              </w:rPr>
            </w:pPr>
            <w:r w:rsidRPr="006D0DD3">
              <w:rPr>
                <w:rFonts w:asciiTheme="majorHAnsi" w:hAnsiTheme="majorHAnsi"/>
                <w:sz w:val="24"/>
                <w:szCs w:val="24"/>
                <w:u w:val="single"/>
              </w:rPr>
              <w:t xml:space="preserve">Disclosure of Interest. </w:t>
            </w:r>
          </w:p>
          <w:p w:rsidR="00A26134" w:rsidRDefault="00A26134" w:rsidP="00E47373">
            <w:pPr>
              <w:ind w:left="360" w:firstLine="0"/>
              <w:jc w:val="both"/>
              <w:rPr>
                <w:rFonts w:asciiTheme="majorHAnsi" w:hAnsiTheme="majorHAnsi"/>
                <w:sz w:val="24"/>
                <w:szCs w:val="24"/>
              </w:rPr>
            </w:pPr>
            <w:r w:rsidRPr="006D0DD3">
              <w:rPr>
                <w:rFonts w:asciiTheme="majorHAnsi" w:hAnsiTheme="majorHAnsi"/>
                <w:sz w:val="24"/>
                <w:szCs w:val="24"/>
              </w:rPr>
              <w:t>Members are asked to declare personal interests in any item on the Agenda. You are reminded that the Code of Conduct, which took effect from August 28th 2012, provides that if you have a prejudicial interest in any matter under discussion you should withdraw from the room and not seek improperly to influence a decision in the matter.</w:t>
            </w:r>
          </w:p>
          <w:p w:rsidR="00A663BB" w:rsidRPr="006D0DD3" w:rsidRDefault="00A663BB" w:rsidP="00E47373">
            <w:pPr>
              <w:ind w:left="360" w:firstLine="0"/>
              <w:jc w:val="both"/>
              <w:rPr>
                <w:rFonts w:asciiTheme="majorHAnsi" w:hAnsiTheme="majorHAnsi"/>
                <w:sz w:val="24"/>
                <w:szCs w:val="24"/>
              </w:rPr>
            </w:pPr>
            <w:r>
              <w:rPr>
                <w:rFonts w:asciiTheme="majorHAnsi" w:hAnsiTheme="majorHAnsi"/>
                <w:sz w:val="24"/>
                <w:szCs w:val="24"/>
              </w:rPr>
              <w:t xml:space="preserve">Cllr Lloyd declared an interest in the Planning items </w:t>
            </w:r>
            <w:r w:rsidR="006A4F74">
              <w:rPr>
                <w:rFonts w:asciiTheme="majorHAnsi" w:hAnsiTheme="majorHAnsi"/>
                <w:sz w:val="24"/>
                <w:szCs w:val="24"/>
              </w:rPr>
              <w:t xml:space="preserve">regarding </w:t>
            </w:r>
            <w:r>
              <w:rPr>
                <w:rFonts w:asciiTheme="majorHAnsi" w:hAnsiTheme="majorHAnsi"/>
                <w:sz w:val="24"/>
                <w:szCs w:val="24"/>
              </w:rPr>
              <w:t>Land off Sutton Lane, and Land ad</w:t>
            </w:r>
            <w:r w:rsidR="0035514C">
              <w:rPr>
                <w:rFonts w:asciiTheme="majorHAnsi" w:hAnsiTheme="majorHAnsi"/>
                <w:sz w:val="24"/>
                <w:szCs w:val="24"/>
              </w:rPr>
              <w:t>jacent to Atten’s</w:t>
            </w:r>
            <w:r w:rsidR="006A4F74">
              <w:rPr>
                <w:rFonts w:asciiTheme="majorHAnsi" w:hAnsiTheme="majorHAnsi"/>
                <w:sz w:val="24"/>
                <w:szCs w:val="24"/>
              </w:rPr>
              <w:t xml:space="preserve"> Byre. </w:t>
            </w:r>
          </w:p>
          <w:p w:rsidR="00E47373" w:rsidRPr="006D0DD3" w:rsidRDefault="003809BE" w:rsidP="0035514C">
            <w:pPr>
              <w:jc w:val="both"/>
              <w:rPr>
                <w:rFonts w:asciiTheme="majorHAnsi" w:hAnsiTheme="majorHAnsi"/>
                <w:sz w:val="24"/>
                <w:szCs w:val="24"/>
              </w:rPr>
            </w:pPr>
            <w:r>
              <w:rPr>
                <w:rFonts w:asciiTheme="majorHAnsi" w:hAnsiTheme="majorHAnsi"/>
                <w:sz w:val="24"/>
                <w:szCs w:val="24"/>
              </w:rPr>
              <w:t xml:space="preserve"> </w:t>
            </w:r>
          </w:p>
        </w:tc>
        <w:tc>
          <w:tcPr>
            <w:tcW w:w="1559" w:type="dxa"/>
          </w:tcPr>
          <w:p w:rsidR="00A26134" w:rsidRPr="006D0DD3" w:rsidRDefault="00A26134" w:rsidP="00880AF7">
            <w:pPr>
              <w:ind w:left="360" w:firstLine="0"/>
              <w:rPr>
                <w:rFonts w:asciiTheme="majorHAnsi" w:hAnsiTheme="majorHAnsi"/>
                <w:sz w:val="24"/>
                <w:szCs w:val="24"/>
              </w:rPr>
            </w:pPr>
          </w:p>
        </w:tc>
      </w:tr>
      <w:tr w:rsidR="00A26134" w:rsidRPr="006D0DD3" w:rsidTr="005606A8">
        <w:tc>
          <w:tcPr>
            <w:tcW w:w="9322" w:type="dxa"/>
          </w:tcPr>
          <w:p w:rsidR="00A26134" w:rsidRDefault="00A26134" w:rsidP="00880AF7">
            <w:pPr>
              <w:pStyle w:val="ListParagraph"/>
              <w:numPr>
                <w:ilvl w:val="0"/>
                <w:numId w:val="20"/>
              </w:numPr>
              <w:jc w:val="both"/>
              <w:rPr>
                <w:rFonts w:asciiTheme="majorHAnsi" w:hAnsiTheme="majorHAnsi"/>
                <w:sz w:val="24"/>
                <w:szCs w:val="24"/>
                <w:u w:val="single"/>
              </w:rPr>
            </w:pPr>
            <w:r w:rsidRPr="006D0DD3">
              <w:rPr>
                <w:rFonts w:asciiTheme="majorHAnsi" w:hAnsiTheme="majorHAnsi"/>
                <w:sz w:val="24"/>
                <w:szCs w:val="24"/>
                <w:u w:val="single"/>
              </w:rPr>
              <w:t xml:space="preserve">  Approve discuss an</w:t>
            </w:r>
            <w:r w:rsidR="007C2A11" w:rsidRPr="006D0DD3">
              <w:rPr>
                <w:rFonts w:asciiTheme="majorHAnsi" w:hAnsiTheme="majorHAnsi"/>
                <w:sz w:val="24"/>
                <w:szCs w:val="24"/>
                <w:u w:val="single"/>
              </w:rPr>
              <w:t xml:space="preserve">d </w:t>
            </w:r>
            <w:r w:rsidR="00602D3F" w:rsidRPr="006D0DD3">
              <w:rPr>
                <w:rFonts w:asciiTheme="majorHAnsi" w:hAnsiTheme="majorHAnsi"/>
                <w:sz w:val="24"/>
                <w:szCs w:val="24"/>
                <w:u w:val="single"/>
              </w:rPr>
              <w:t>sign the Minut</w:t>
            </w:r>
            <w:r w:rsidR="00BE70B4" w:rsidRPr="006D0DD3">
              <w:rPr>
                <w:rFonts w:asciiTheme="majorHAnsi" w:hAnsiTheme="majorHAnsi"/>
                <w:sz w:val="24"/>
                <w:szCs w:val="24"/>
                <w:u w:val="single"/>
              </w:rPr>
              <w:t>es of the</w:t>
            </w:r>
            <w:r w:rsidR="00A663BB">
              <w:rPr>
                <w:rFonts w:asciiTheme="majorHAnsi" w:hAnsiTheme="majorHAnsi"/>
                <w:sz w:val="24"/>
                <w:szCs w:val="24"/>
                <w:u w:val="single"/>
              </w:rPr>
              <w:t xml:space="preserve"> </w:t>
            </w:r>
            <w:r w:rsidR="006A4F74">
              <w:rPr>
                <w:rFonts w:asciiTheme="majorHAnsi" w:hAnsiTheme="majorHAnsi"/>
                <w:sz w:val="24"/>
                <w:szCs w:val="24"/>
                <w:u w:val="single"/>
              </w:rPr>
              <w:t>Jan</w:t>
            </w:r>
            <w:r w:rsidR="00646A22">
              <w:rPr>
                <w:rFonts w:asciiTheme="majorHAnsi" w:hAnsiTheme="majorHAnsi"/>
                <w:sz w:val="24"/>
                <w:szCs w:val="24"/>
                <w:u w:val="single"/>
              </w:rPr>
              <w:t xml:space="preserve"> </w:t>
            </w:r>
            <w:r w:rsidR="005D0B85">
              <w:rPr>
                <w:rFonts w:asciiTheme="majorHAnsi" w:hAnsiTheme="majorHAnsi"/>
                <w:sz w:val="24"/>
                <w:szCs w:val="24"/>
                <w:u w:val="single"/>
              </w:rPr>
              <w:t>4</w:t>
            </w:r>
            <w:r w:rsidR="005D0B85" w:rsidRPr="005D0B85">
              <w:rPr>
                <w:rFonts w:asciiTheme="majorHAnsi" w:hAnsiTheme="majorHAnsi"/>
                <w:sz w:val="24"/>
                <w:szCs w:val="24"/>
                <w:u w:val="single"/>
                <w:vertAlign w:val="superscript"/>
              </w:rPr>
              <w:t>th</w:t>
            </w:r>
            <w:r w:rsidR="005D0B85">
              <w:rPr>
                <w:rFonts w:asciiTheme="majorHAnsi" w:hAnsiTheme="majorHAnsi"/>
                <w:sz w:val="24"/>
                <w:szCs w:val="24"/>
                <w:u w:val="single"/>
              </w:rPr>
              <w:t xml:space="preserve"> </w:t>
            </w:r>
            <w:r w:rsidR="00646A22">
              <w:rPr>
                <w:rFonts w:asciiTheme="majorHAnsi" w:hAnsiTheme="majorHAnsi"/>
                <w:sz w:val="24"/>
                <w:szCs w:val="24"/>
                <w:u w:val="single"/>
              </w:rPr>
              <w:t>Meeting</w:t>
            </w:r>
          </w:p>
          <w:p w:rsidR="006A4F74" w:rsidRDefault="006A4F74" w:rsidP="006A4F74">
            <w:pPr>
              <w:ind w:left="502" w:firstLine="0"/>
              <w:jc w:val="both"/>
              <w:rPr>
                <w:rFonts w:asciiTheme="majorHAnsi" w:hAnsiTheme="majorHAnsi"/>
                <w:sz w:val="24"/>
                <w:szCs w:val="24"/>
              </w:rPr>
            </w:pPr>
            <w:r>
              <w:rPr>
                <w:rFonts w:asciiTheme="majorHAnsi" w:hAnsiTheme="majorHAnsi"/>
                <w:sz w:val="24"/>
                <w:szCs w:val="24"/>
              </w:rPr>
              <w:t xml:space="preserve">Cllr Greaves wanted to amend section 2 </w:t>
            </w:r>
            <w:r w:rsidR="0008438D">
              <w:rPr>
                <w:rFonts w:asciiTheme="majorHAnsi" w:hAnsiTheme="majorHAnsi"/>
                <w:sz w:val="24"/>
                <w:szCs w:val="24"/>
              </w:rPr>
              <w:t xml:space="preserve">where is states that the 2 </w:t>
            </w:r>
            <w:r w:rsidR="001D0CEC">
              <w:rPr>
                <w:rFonts w:asciiTheme="majorHAnsi" w:hAnsiTheme="majorHAnsi"/>
                <w:sz w:val="24"/>
                <w:szCs w:val="24"/>
              </w:rPr>
              <w:t>bed roomed</w:t>
            </w:r>
            <w:r w:rsidR="0008438D">
              <w:rPr>
                <w:rFonts w:asciiTheme="majorHAnsi" w:hAnsiTheme="majorHAnsi"/>
                <w:sz w:val="24"/>
                <w:szCs w:val="24"/>
              </w:rPr>
              <w:t xml:space="preserve"> house on the plan was just for representation, and</w:t>
            </w:r>
            <w:r w:rsidR="00765E5E">
              <w:rPr>
                <w:rFonts w:asciiTheme="majorHAnsi" w:hAnsiTheme="majorHAnsi"/>
                <w:sz w:val="24"/>
                <w:szCs w:val="24"/>
              </w:rPr>
              <w:t xml:space="preserve"> </w:t>
            </w:r>
            <w:r w:rsidR="0008438D">
              <w:rPr>
                <w:rFonts w:asciiTheme="majorHAnsi" w:hAnsiTheme="majorHAnsi"/>
                <w:sz w:val="24"/>
                <w:szCs w:val="24"/>
              </w:rPr>
              <w:t>in fact should add that this was acknowled</w:t>
            </w:r>
            <w:r w:rsidR="00765E5E">
              <w:rPr>
                <w:rFonts w:asciiTheme="majorHAnsi" w:hAnsiTheme="majorHAnsi"/>
                <w:sz w:val="24"/>
                <w:szCs w:val="24"/>
              </w:rPr>
              <w:t>ged as a mistake by the Stansgat</w:t>
            </w:r>
            <w:r w:rsidR="0008438D">
              <w:rPr>
                <w:rFonts w:asciiTheme="majorHAnsi" w:hAnsiTheme="majorHAnsi"/>
                <w:sz w:val="24"/>
                <w:szCs w:val="24"/>
              </w:rPr>
              <w:t>e planning representative.</w:t>
            </w:r>
          </w:p>
          <w:p w:rsidR="0008438D" w:rsidRPr="006A4F74" w:rsidRDefault="0008438D" w:rsidP="006A4F74">
            <w:pPr>
              <w:ind w:left="502" w:firstLine="0"/>
              <w:jc w:val="both"/>
              <w:rPr>
                <w:rFonts w:asciiTheme="majorHAnsi" w:hAnsiTheme="majorHAnsi"/>
                <w:sz w:val="24"/>
                <w:szCs w:val="24"/>
              </w:rPr>
            </w:pPr>
            <w:r>
              <w:rPr>
                <w:rFonts w:asciiTheme="majorHAnsi" w:hAnsiTheme="majorHAnsi"/>
                <w:sz w:val="24"/>
                <w:szCs w:val="24"/>
              </w:rPr>
              <w:t>The minutes were then agr</w:t>
            </w:r>
            <w:r w:rsidR="00765E5E">
              <w:rPr>
                <w:rFonts w:asciiTheme="majorHAnsi" w:hAnsiTheme="majorHAnsi"/>
                <w:sz w:val="24"/>
                <w:szCs w:val="24"/>
              </w:rPr>
              <w:t>eed and approved.  Proposed by C</w:t>
            </w:r>
            <w:r>
              <w:rPr>
                <w:rFonts w:asciiTheme="majorHAnsi" w:hAnsiTheme="majorHAnsi"/>
                <w:sz w:val="24"/>
                <w:szCs w:val="24"/>
              </w:rPr>
              <w:t xml:space="preserve">llr </w:t>
            </w:r>
            <w:r w:rsidR="00765E5E">
              <w:rPr>
                <w:rFonts w:asciiTheme="majorHAnsi" w:hAnsiTheme="majorHAnsi"/>
                <w:sz w:val="24"/>
                <w:szCs w:val="24"/>
              </w:rPr>
              <w:t>Rosenthal, 2nded by Cllr Greaves</w:t>
            </w:r>
            <w:r w:rsidR="005D0B85">
              <w:rPr>
                <w:rFonts w:asciiTheme="majorHAnsi" w:hAnsiTheme="majorHAnsi"/>
                <w:sz w:val="24"/>
                <w:szCs w:val="24"/>
              </w:rPr>
              <w:t>.</w:t>
            </w:r>
          </w:p>
          <w:p w:rsidR="00A26134" w:rsidRPr="006D0DD3" w:rsidRDefault="00A26134" w:rsidP="00E47373">
            <w:pPr>
              <w:pStyle w:val="ListParagraph"/>
              <w:ind w:firstLine="0"/>
              <w:jc w:val="both"/>
              <w:rPr>
                <w:rFonts w:asciiTheme="majorHAnsi" w:hAnsiTheme="majorHAnsi"/>
                <w:sz w:val="24"/>
                <w:szCs w:val="24"/>
              </w:rPr>
            </w:pPr>
          </w:p>
        </w:tc>
        <w:tc>
          <w:tcPr>
            <w:tcW w:w="1559" w:type="dxa"/>
          </w:tcPr>
          <w:p w:rsidR="00A26134" w:rsidRPr="006D0DD3" w:rsidRDefault="00A26134" w:rsidP="00880AF7">
            <w:pPr>
              <w:ind w:left="360" w:firstLine="0"/>
              <w:rPr>
                <w:rFonts w:asciiTheme="majorHAnsi" w:hAnsiTheme="majorHAnsi"/>
                <w:sz w:val="24"/>
                <w:szCs w:val="24"/>
              </w:rPr>
            </w:pPr>
          </w:p>
        </w:tc>
      </w:tr>
      <w:tr w:rsidR="00487258" w:rsidRPr="006D0DD3" w:rsidTr="005606A8">
        <w:tc>
          <w:tcPr>
            <w:tcW w:w="9322" w:type="dxa"/>
          </w:tcPr>
          <w:p w:rsidR="00487258" w:rsidRDefault="00B454FB" w:rsidP="00384E9E">
            <w:pPr>
              <w:pStyle w:val="ListParagraph"/>
              <w:numPr>
                <w:ilvl w:val="0"/>
                <w:numId w:val="20"/>
              </w:numPr>
              <w:jc w:val="both"/>
              <w:rPr>
                <w:rFonts w:asciiTheme="majorHAnsi" w:hAnsiTheme="majorHAnsi"/>
                <w:sz w:val="24"/>
                <w:szCs w:val="24"/>
                <w:u w:val="single"/>
              </w:rPr>
            </w:pPr>
            <w:r>
              <w:rPr>
                <w:rFonts w:asciiTheme="majorHAnsi" w:hAnsiTheme="majorHAnsi"/>
                <w:sz w:val="24"/>
                <w:szCs w:val="24"/>
                <w:u w:val="single"/>
              </w:rPr>
              <w:t>Update</w:t>
            </w:r>
            <w:r w:rsidR="00487258">
              <w:rPr>
                <w:rFonts w:asciiTheme="majorHAnsi" w:hAnsiTheme="majorHAnsi"/>
                <w:sz w:val="24"/>
                <w:szCs w:val="24"/>
                <w:u w:val="single"/>
              </w:rPr>
              <w:t xml:space="preserve"> from last month</w:t>
            </w:r>
          </w:p>
          <w:p w:rsidR="00646A22" w:rsidRPr="00487258" w:rsidRDefault="0008438D" w:rsidP="005D0B85">
            <w:pPr>
              <w:pStyle w:val="ListParagraph"/>
              <w:ind w:left="709" w:firstLine="11"/>
              <w:jc w:val="both"/>
              <w:rPr>
                <w:rFonts w:asciiTheme="majorHAnsi" w:hAnsiTheme="majorHAnsi"/>
                <w:sz w:val="24"/>
                <w:szCs w:val="24"/>
              </w:rPr>
            </w:pPr>
            <w:r>
              <w:rPr>
                <w:rFonts w:asciiTheme="majorHAnsi" w:hAnsiTheme="majorHAnsi"/>
                <w:sz w:val="24"/>
                <w:szCs w:val="24"/>
              </w:rPr>
              <w:t xml:space="preserve">The clerk reported that she has been in contact with both Jeff Morris and </w:t>
            </w:r>
            <w:r w:rsidR="005D0B85">
              <w:rPr>
                <w:rFonts w:asciiTheme="majorHAnsi" w:hAnsiTheme="majorHAnsi"/>
                <w:sz w:val="24"/>
                <w:szCs w:val="24"/>
              </w:rPr>
              <w:t xml:space="preserve">Angela Lloyd at Street </w:t>
            </w:r>
            <w:r>
              <w:rPr>
                <w:rFonts w:asciiTheme="majorHAnsi" w:hAnsiTheme="majorHAnsi"/>
                <w:sz w:val="24"/>
                <w:szCs w:val="24"/>
              </w:rPr>
              <w:t xml:space="preserve">Scene at SDC.  The signs at the Park and Henbrook Lane have been reported, the Fountain bollard has been turned round, and the deer signs on the road to Shipston have faded.  </w:t>
            </w:r>
            <w:r w:rsidR="005D0B85">
              <w:rPr>
                <w:rFonts w:asciiTheme="majorHAnsi" w:hAnsiTheme="majorHAnsi"/>
                <w:sz w:val="24"/>
                <w:szCs w:val="24"/>
              </w:rPr>
              <w:t>Cllr Rosenthal requested that the writing at the Fountain on the road be re-done as its fading.</w:t>
            </w:r>
          </w:p>
        </w:tc>
        <w:tc>
          <w:tcPr>
            <w:tcW w:w="1559" w:type="dxa"/>
          </w:tcPr>
          <w:p w:rsidR="006F3B70" w:rsidRDefault="006F3B70" w:rsidP="00880AF7">
            <w:pPr>
              <w:ind w:firstLine="0"/>
              <w:rPr>
                <w:rFonts w:asciiTheme="majorHAnsi" w:hAnsiTheme="majorHAnsi"/>
                <w:sz w:val="24"/>
                <w:szCs w:val="24"/>
              </w:rPr>
            </w:pPr>
          </w:p>
          <w:p w:rsidR="006F3B70" w:rsidRDefault="006F3B70" w:rsidP="00880AF7">
            <w:pPr>
              <w:ind w:firstLine="0"/>
              <w:rPr>
                <w:rFonts w:asciiTheme="majorHAnsi" w:hAnsiTheme="majorHAnsi"/>
                <w:sz w:val="24"/>
                <w:szCs w:val="24"/>
              </w:rPr>
            </w:pPr>
            <w:r>
              <w:rPr>
                <w:rFonts w:asciiTheme="majorHAnsi" w:hAnsiTheme="majorHAnsi"/>
                <w:sz w:val="24"/>
                <w:szCs w:val="24"/>
              </w:rPr>
              <w:t xml:space="preserve">Clerk to </w:t>
            </w:r>
            <w:r w:rsidR="0008438D">
              <w:rPr>
                <w:rFonts w:asciiTheme="majorHAnsi" w:hAnsiTheme="majorHAnsi"/>
                <w:sz w:val="24"/>
                <w:szCs w:val="24"/>
              </w:rPr>
              <w:t>keep chasing.</w:t>
            </w:r>
          </w:p>
          <w:p w:rsidR="006F3B70" w:rsidRPr="006D0DD3" w:rsidRDefault="006F3B70" w:rsidP="00880AF7">
            <w:pPr>
              <w:ind w:firstLine="0"/>
              <w:rPr>
                <w:rFonts w:asciiTheme="majorHAnsi" w:hAnsiTheme="majorHAnsi"/>
                <w:sz w:val="24"/>
                <w:szCs w:val="24"/>
              </w:rPr>
            </w:pPr>
          </w:p>
        </w:tc>
      </w:tr>
      <w:tr w:rsidR="00A26134" w:rsidRPr="006D0DD3" w:rsidTr="005606A8">
        <w:tc>
          <w:tcPr>
            <w:tcW w:w="9322" w:type="dxa"/>
          </w:tcPr>
          <w:p w:rsidR="009B7B97" w:rsidRPr="006D0DD3" w:rsidRDefault="00B92E08" w:rsidP="00384E9E">
            <w:pPr>
              <w:pStyle w:val="ListParagraph"/>
              <w:numPr>
                <w:ilvl w:val="0"/>
                <w:numId w:val="20"/>
              </w:numPr>
              <w:jc w:val="both"/>
              <w:rPr>
                <w:rFonts w:asciiTheme="majorHAnsi" w:hAnsiTheme="majorHAnsi"/>
                <w:sz w:val="24"/>
                <w:szCs w:val="24"/>
                <w:u w:val="single"/>
              </w:rPr>
            </w:pPr>
            <w:r>
              <w:rPr>
                <w:rFonts w:asciiTheme="majorHAnsi" w:hAnsiTheme="majorHAnsi"/>
                <w:sz w:val="24"/>
                <w:szCs w:val="24"/>
                <w:u w:val="single"/>
              </w:rPr>
              <w:t>Reports from other Commit</w:t>
            </w:r>
            <w:r w:rsidRPr="006D0DD3">
              <w:rPr>
                <w:rFonts w:asciiTheme="majorHAnsi" w:hAnsiTheme="majorHAnsi"/>
                <w:sz w:val="24"/>
                <w:szCs w:val="24"/>
                <w:u w:val="single"/>
              </w:rPr>
              <w:t>tees</w:t>
            </w:r>
            <w:r w:rsidR="00BA321F" w:rsidRPr="006D0DD3">
              <w:rPr>
                <w:rFonts w:asciiTheme="majorHAnsi" w:hAnsiTheme="majorHAnsi"/>
                <w:sz w:val="24"/>
                <w:szCs w:val="24"/>
                <w:u w:val="single"/>
              </w:rPr>
              <w:t>/Sub Committees</w:t>
            </w:r>
            <w:r>
              <w:rPr>
                <w:rFonts w:asciiTheme="majorHAnsi" w:hAnsiTheme="majorHAnsi"/>
                <w:sz w:val="24"/>
                <w:szCs w:val="24"/>
                <w:u w:val="single"/>
              </w:rPr>
              <w:t xml:space="preserve"> and meetings</w:t>
            </w:r>
          </w:p>
          <w:p w:rsidR="002C0849" w:rsidRPr="002C0849" w:rsidRDefault="00231F45" w:rsidP="002C0849">
            <w:pPr>
              <w:rPr>
                <w:rFonts w:ascii="Times New Roman" w:eastAsia="Times New Roman" w:hAnsi="Times New Roman" w:cs="Times New Roman"/>
                <w:bCs/>
                <w:sz w:val="24"/>
                <w:szCs w:val="24"/>
                <w:lang w:val="en-GB" w:eastAsia="en-GB"/>
              </w:rPr>
            </w:pPr>
            <w:r w:rsidRPr="006D0DD3">
              <w:rPr>
                <w:rFonts w:asciiTheme="majorHAnsi" w:hAnsiTheme="majorHAnsi"/>
                <w:sz w:val="24"/>
                <w:szCs w:val="24"/>
              </w:rPr>
              <w:t>N</w:t>
            </w:r>
            <w:r w:rsidR="001F7B54" w:rsidRPr="006D0DD3">
              <w:rPr>
                <w:rFonts w:asciiTheme="majorHAnsi" w:hAnsiTheme="majorHAnsi"/>
                <w:sz w:val="24"/>
                <w:szCs w:val="24"/>
              </w:rPr>
              <w:t xml:space="preserve">eighbourhood </w:t>
            </w:r>
            <w:r w:rsidRPr="002C0849">
              <w:rPr>
                <w:rFonts w:ascii="Times New Roman" w:hAnsi="Times New Roman" w:cs="Times New Roman"/>
                <w:sz w:val="28"/>
                <w:szCs w:val="28"/>
              </w:rPr>
              <w:t>P</w:t>
            </w:r>
            <w:r w:rsidR="001F7B54" w:rsidRPr="002C0849">
              <w:rPr>
                <w:rFonts w:ascii="Times New Roman" w:hAnsi="Times New Roman" w:cs="Times New Roman"/>
                <w:sz w:val="28"/>
                <w:szCs w:val="28"/>
              </w:rPr>
              <w:t xml:space="preserve">lan </w:t>
            </w:r>
            <w:r w:rsidR="004E693C" w:rsidRPr="002C0849">
              <w:rPr>
                <w:rFonts w:ascii="Times New Roman" w:hAnsi="Times New Roman" w:cs="Times New Roman"/>
                <w:sz w:val="28"/>
                <w:szCs w:val="28"/>
              </w:rPr>
              <w:t>–</w:t>
            </w:r>
            <w:r w:rsidR="008D5EAA" w:rsidRPr="002C0849">
              <w:rPr>
                <w:rFonts w:ascii="Times New Roman" w:hAnsi="Times New Roman" w:cs="Times New Roman"/>
                <w:sz w:val="28"/>
                <w:szCs w:val="28"/>
              </w:rPr>
              <w:t xml:space="preserve"> </w:t>
            </w:r>
            <w:r w:rsidR="002C0849" w:rsidRPr="002C0849">
              <w:rPr>
                <w:rFonts w:ascii="Times New Roman" w:eastAsia="Times New Roman" w:hAnsi="Times New Roman" w:cs="Times New Roman"/>
                <w:sz w:val="28"/>
                <w:szCs w:val="28"/>
                <w:lang w:val="en-GB" w:eastAsia="en-GB"/>
              </w:rPr>
              <w:t xml:space="preserve"> </w:t>
            </w:r>
            <w:r w:rsidR="002C0849" w:rsidRPr="002C0849">
              <w:rPr>
                <w:rFonts w:ascii="Times New Roman" w:eastAsia="Times New Roman" w:hAnsi="Times New Roman" w:cs="Times New Roman"/>
                <w:sz w:val="24"/>
                <w:szCs w:val="24"/>
                <w:lang w:val="en-GB" w:eastAsia="en-GB"/>
              </w:rPr>
              <w:t xml:space="preserve">Update from the NP Steering Committee </w:t>
            </w:r>
          </w:p>
          <w:p w:rsidR="00743935" w:rsidRDefault="006F3B70" w:rsidP="0008438D">
            <w:pPr>
              <w:rPr>
                <w:rFonts w:asciiTheme="majorHAnsi" w:hAnsiTheme="majorHAnsi"/>
                <w:sz w:val="24"/>
                <w:szCs w:val="24"/>
              </w:rPr>
            </w:pPr>
            <w:r>
              <w:rPr>
                <w:rFonts w:asciiTheme="majorHAnsi" w:hAnsiTheme="majorHAnsi"/>
                <w:sz w:val="24"/>
                <w:szCs w:val="24"/>
              </w:rPr>
              <w:t xml:space="preserve">Peter Jordan reported that </w:t>
            </w:r>
            <w:r w:rsidR="0008438D">
              <w:rPr>
                <w:rFonts w:asciiTheme="majorHAnsi" w:hAnsiTheme="majorHAnsi"/>
                <w:sz w:val="24"/>
                <w:szCs w:val="24"/>
              </w:rPr>
              <w:t>the Open day</w:t>
            </w:r>
            <w:r w:rsidR="005D0B85">
              <w:rPr>
                <w:rFonts w:asciiTheme="majorHAnsi" w:hAnsiTheme="majorHAnsi"/>
                <w:sz w:val="24"/>
                <w:szCs w:val="24"/>
              </w:rPr>
              <w:t>.</w:t>
            </w:r>
            <w:r w:rsidR="0008438D">
              <w:rPr>
                <w:rFonts w:asciiTheme="majorHAnsi" w:hAnsiTheme="majorHAnsi"/>
                <w:sz w:val="24"/>
                <w:szCs w:val="24"/>
              </w:rPr>
              <w:t xml:space="preserve"> </w:t>
            </w:r>
          </w:p>
          <w:p w:rsidR="00BA0C1D" w:rsidRDefault="00BA0C1D" w:rsidP="00B00149">
            <w:pPr>
              <w:rPr>
                <w:rFonts w:asciiTheme="majorHAnsi" w:hAnsiTheme="majorHAnsi"/>
                <w:sz w:val="24"/>
                <w:szCs w:val="24"/>
              </w:rPr>
            </w:pPr>
          </w:p>
          <w:p w:rsidR="00BA0C1D" w:rsidRPr="00743935" w:rsidRDefault="00BA0C1D" w:rsidP="005D0B85">
            <w:pPr>
              <w:rPr>
                <w:rFonts w:asciiTheme="majorHAnsi" w:hAnsiTheme="majorHAnsi"/>
                <w:sz w:val="24"/>
                <w:szCs w:val="24"/>
              </w:rPr>
            </w:pPr>
            <w:r>
              <w:rPr>
                <w:rFonts w:asciiTheme="majorHAnsi" w:hAnsiTheme="majorHAnsi"/>
                <w:sz w:val="24"/>
                <w:szCs w:val="24"/>
              </w:rPr>
              <w:t>Cllr Witheri</w:t>
            </w:r>
            <w:r w:rsidR="00286C32">
              <w:rPr>
                <w:rFonts w:asciiTheme="majorHAnsi" w:hAnsiTheme="majorHAnsi"/>
                <w:sz w:val="24"/>
                <w:szCs w:val="24"/>
              </w:rPr>
              <w:t>ck reported from the Village Hall Committee</w:t>
            </w:r>
            <w:r w:rsidR="005D0B85">
              <w:rPr>
                <w:rFonts w:asciiTheme="majorHAnsi" w:hAnsiTheme="majorHAnsi"/>
                <w:sz w:val="24"/>
                <w:szCs w:val="24"/>
              </w:rPr>
              <w:t>, the report is attached to these minutes.</w:t>
            </w:r>
          </w:p>
        </w:tc>
        <w:tc>
          <w:tcPr>
            <w:tcW w:w="1559" w:type="dxa"/>
          </w:tcPr>
          <w:p w:rsidR="00A26134" w:rsidRPr="006D0DD3" w:rsidRDefault="00A26134" w:rsidP="00880AF7">
            <w:pPr>
              <w:ind w:firstLine="0"/>
              <w:rPr>
                <w:rFonts w:asciiTheme="majorHAnsi" w:hAnsiTheme="majorHAnsi"/>
                <w:sz w:val="24"/>
                <w:szCs w:val="24"/>
              </w:rPr>
            </w:pPr>
          </w:p>
          <w:p w:rsidR="00A26134" w:rsidRPr="006D0DD3" w:rsidRDefault="00A26134" w:rsidP="00880AF7">
            <w:pPr>
              <w:ind w:firstLine="0"/>
              <w:rPr>
                <w:rFonts w:asciiTheme="majorHAnsi" w:hAnsiTheme="majorHAnsi"/>
                <w:sz w:val="24"/>
                <w:szCs w:val="24"/>
              </w:rPr>
            </w:pPr>
          </w:p>
          <w:p w:rsidR="00E511BB" w:rsidRPr="006D0DD3" w:rsidRDefault="00E511BB" w:rsidP="00880AF7">
            <w:pPr>
              <w:ind w:firstLine="0"/>
              <w:rPr>
                <w:rFonts w:asciiTheme="majorHAnsi" w:hAnsiTheme="majorHAnsi"/>
                <w:sz w:val="24"/>
                <w:szCs w:val="24"/>
              </w:rPr>
            </w:pPr>
          </w:p>
          <w:p w:rsidR="00A26134" w:rsidRPr="006D0DD3" w:rsidRDefault="00A26134" w:rsidP="00880AF7">
            <w:pPr>
              <w:ind w:firstLine="0"/>
              <w:rPr>
                <w:rFonts w:asciiTheme="majorHAnsi" w:hAnsiTheme="majorHAnsi"/>
                <w:sz w:val="24"/>
                <w:szCs w:val="24"/>
              </w:rPr>
            </w:pPr>
          </w:p>
        </w:tc>
      </w:tr>
      <w:tr w:rsidR="002D5CA2" w:rsidRPr="006D0DD3" w:rsidTr="005606A8">
        <w:tc>
          <w:tcPr>
            <w:tcW w:w="9322" w:type="dxa"/>
          </w:tcPr>
          <w:p w:rsidR="00286C32" w:rsidRPr="008B41E7" w:rsidRDefault="00902DDF" w:rsidP="00286C32">
            <w:pPr>
              <w:pStyle w:val="ListParagraph"/>
              <w:numPr>
                <w:ilvl w:val="0"/>
                <w:numId w:val="20"/>
              </w:numPr>
              <w:rPr>
                <w:rFonts w:asciiTheme="majorHAnsi" w:hAnsiTheme="majorHAnsi"/>
                <w:sz w:val="24"/>
                <w:szCs w:val="24"/>
              </w:rPr>
            </w:pPr>
            <w:r w:rsidRPr="00D37DA0">
              <w:rPr>
                <w:rFonts w:asciiTheme="majorHAnsi" w:hAnsiTheme="majorHAnsi"/>
                <w:sz w:val="24"/>
                <w:szCs w:val="24"/>
                <w:u w:val="single"/>
              </w:rPr>
              <w:t xml:space="preserve">Floodwatch </w:t>
            </w:r>
            <w:r w:rsidR="00932931" w:rsidRPr="00D37DA0">
              <w:rPr>
                <w:rFonts w:asciiTheme="majorHAnsi" w:hAnsiTheme="majorHAnsi"/>
                <w:sz w:val="24"/>
                <w:szCs w:val="24"/>
                <w:u w:val="single"/>
              </w:rPr>
              <w:t>Report</w:t>
            </w:r>
            <w:r w:rsidR="00D37DA0">
              <w:rPr>
                <w:rFonts w:asciiTheme="majorHAnsi" w:hAnsiTheme="majorHAnsi"/>
                <w:sz w:val="24"/>
                <w:szCs w:val="24"/>
                <w:u w:val="single"/>
              </w:rPr>
              <w:t xml:space="preserve"> –</w:t>
            </w:r>
            <w:r w:rsidR="002C0849">
              <w:rPr>
                <w:rFonts w:ascii="Calibri" w:hAnsi="Calibri"/>
              </w:rPr>
              <w:t xml:space="preserve"> </w:t>
            </w:r>
            <w:r w:rsidR="008B41E7">
              <w:rPr>
                <w:rFonts w:ascii="Calibri" w:hAnsi="Calibri"/>
              </w:rPr>
              <w:t xml:space="preserve"> </w:t>
            </w:r>
            <w:r w:rsidR="008B41E7">
              <w:rPr>
                <w:rFonts w:asciiTheme="majorHAnsi" w:hAnsiTheme="majorHAnsi"/>
              </w:rPr>
              <w:t>No decisions were made</w:t>
            </w:r>
          </w:p>
          <w:p w:rsidR="008B41E7" w:rsidRPr="002C0849" w:rsidRDefault="008B41E7" w:rsidP="008B41E7">
            <w:pPr>
              <w:pStyle w:val="ListParagraph"/>
              <w:ind w:left="502" w:firstLine="0"/>
              <w:rPr>
                <w:rFonts w:asciiTheme="majorHAnsi" w:hAnsiTheme="majorHAnsi"/>
                <w:sz w:val="24"/>
                <w:szCs w:val="24"/>
              </w:rPr>
            </w:pPr>
          </w:p>
          <w:p w:rsidR="006F31B6" w:rsidRPr="002C0849" w:rsidRDefault="006F31B6" w:rsidP="002C0849">
            <w:pPr>
              <w:ind w:firstLine="0"/>
              <w:rPr>
                <w:rFonts w:asciiTheme="majorHAnsi" w:hAnsiTheme="majorHAnsi"/>
                <w:sz w:val="24"/>
                <w:szCs w:val="24"/>
              </w:rPr>
            </w:pPr>
          </w:p>
        </w:tc>
        <w:tc>
          <w:tcPr>
            <w:tcW w:w="1559" w:type="dxa"/>
          </w:tcPr>
          <w:p w:rsidR="002D5CA2" w:rsidRDefault="002D5CA2" w:rsidP="00880AF7">
            <w:pPr>
              <w:ind w:left="360" w:firstLine="0"/>
              <w:rPr>
                <w:rFonts w:asciiTheme="majorHAnsi" w:hAnsiTheme="majorHAnsi"/>
                <w:sz w:val="24"/>
                <w:szCs w:val="24"/>
              </w:rPr>
            </w:pPr>
          </w:p>
          <w:p w:rsidR="00743935" w:rsidRPr="006D0DD3" w:rsidRDefault="00743935" w:rsidP="00880AF7">
            <w:pPr>
              <w:ind w:left="360" w:firstLine="0"/>
              <w:rPr>
                <w:rFonts w:asciiTheme="majorHAnsi" w:hAnsiTheme="majorHAnsi"/>
                <w:sz w:val="24"/>
                <w:szCs w:val="24"/>
              </w:rPr>
            </w:pPr>
          </w:p>
          <w:p w:rsidR="00EB19F3" w:rsidRPr="006D0DD3" w:rsidRDefault="00EB19F3" w:rsidP="00880AF7">
            <w:pPr>
              <w:ind w:firstLine="0"/>
              <w:rPr>
                <w:rFonts w:asciiTheme="majorHAnsi" w:hAnsiTheme="majorHAnsi"/>
                <w:sz w:val="24"/>
                <w:szCs w:val="24"/>
              </w:rPr>
            </w:pPr>
          </w:p>
        </w:tc>
      </w:tr>
      <w:tr w:rsidR="00A26134" w:rsidRPr="0069378F" w:rsidTr="005606A8">
        <w:tc>
          <w:tcPr>
            <w:tcW w:w="9322" w:type="dxa"/>
          </w:tcPr>
          <w:p w:rsidR="00EB5C79" w:rsidRPr="00940B5F" w:rsidRDefault="00EC1697" w:rsidP="00940B5F">
            <w:pPr>
              <w:pStyle w:val="ListParagraph"/>
              <w:numPr>
                <w:ilvl w:val="0"/>
                <w:numId w:val="20"/>
              </w:numPr>
              <w:jc w:val="both"/>
              <w:rPr>
                <w:rFonts w:ascii="Times New Roman" w:hAnsi="Times New Roman" w:cs="Times New Roman"/>
                <w:sz w:val="24"/>
                <w:szCs w:val="24"/>
                <w:u w:val="single"/>
              </w:rPr>
            </w:pPr>
            <w:r w:rsidRPr="0069378F">
              <w:rPr>
                <w:rFonts w:ascii="Times New Roman" w:hAnsi="Times New Roman" w:cs="Times New Roman"/>
                <w:sz w:val="24"/>
                <w:szCs w:val="24"/>
                <w:u w:val="single"/>
              </w:rPr>
              <w:t>Matters Arising since</w:t>
            </w:r>
            <w:r w:rsidR="00902DDF" w:rsidRPr="0069378F">
              <w:rPr>
                <w:rFonts w:ascii="Times New Roman" w:hAnsi="Times New Roman" w:cs="Times New Roman"/>
                <w:sz w:val="24"/>
                <w:szCs w:val="24"/>
                <w:u w:val="single"/>
              </w:rPr>
              <w:t xml:space="preserve"> the last meeting</w:t>
            </w:r>
          </w:p>
          <w:p w:rsidR="004D0F4E" w:rsidRPr="004D0F4E" w:rsidRDefault="008B41E7" w:rsidP="008B41E7">
            <w:pPr>
              <w:pStyle w:val="ListParagraph"/>
              <w:numPr>
                <w:ilvl w:val="0"/>
                <w:numId w:val="50"/>
              </w:numPr>
              <w:jc w:val="both"/>
              <w:rPr>
                <w:rFonts w:ascii="Times New Roman" w:hAnsi="Times New Roman" w:cs="Times New Roman"/>
                <w:sz w:val="24"/>
                <w:szCs w:val="24"/>
              </w:rPr>
            </w:pPr>
            <w:r>
              <w:rPr>
                <w:rFonts w:ascii="Times New Roman" w:hAnsi="Times New Roman" w:cs="Times New Roman"/>
                <w:sz w:val="24"/>
                <w:szCs w:val="24"/>
              </w:rPr>
              <w:t xml:space="preserve">Notice Boards – Cllr Rosenthal was concerned regarding the amount of leaflets put on the </w:t>
            </w:r>
            <w:r w:rsidR="001D0CEC">
              <w:rPr>
                <w:rFonts w:ascii="Times New Roman" w:hAnsi="Times New Roman" w:cs="Times New Roman"/>
                <w:sz w:val="24"/>
                <w:szCs w:val="24"/>
              </w:rPr>
              <w:t>notice boards</w:t>
            </w:r>
            <w:r>
              <w:rPr>
                <w:rFonts w:ascii="Times New Roman" w:hAnsi="Times New Roman" w:cs="Times New Roman"/>
                <w:sz w:val="24"/>
                <w:szCs w:val="24"/>
              </w:rPr>
              <w:t xml:space="preserve"> throughout the village that weren’t to do with the village.  Cllr Greaves proposed that only leaflets relevant to the village or other local community activities should be left on the </w:t>
            </w:r>
            <w:r w:rsidR="001D0CEC">
              <w:rPr>
                <w:rFonts w:ascii="Times New Roman" w:hAnsi="Times New Roman" w:cs="Times New Roman"/>
                <w:sz w:val="24"/>
                <w:szCs w:val="24"/>
              </w:rPr>
              <w:t>notice boards</w:t>
            </w:r>
            <w:r>
              <w:rPr>
                <w:rFonts w:ascii="Times New Roman" w:hAnsi="Times New Roman" w:cs="Times New Roman"/>
                <w:sz w:val="24"/>
                <w:szCs w:val="24"/>
              </w:rPr>
              <w:t xml:space="preserve"> that were for the general public to use.  </w:t>
            </w:r>
          </w:p>
        </w:tc>
        <w:tc>
          <w:tcPr>
            <w:tcW w:w="1559" w:type="dxa"/>
          </w:tcPr>
          <w:p w:rsidR="000B1282" w:rsidRPr="0069378F" w:rsidRDefault="000B1282" w:rsidP="00880AF7">
            <w:pPr>
              <w:ind w:firstLine="0"/>
              <w:rPr>
                <w:rFonts w:ascii="Times New Roman" w:hAnsi="Times New Roman" w:cs="Times New Roman"/>
                <w:sz w:val="24"/>
                <w:szCs w:val="24"/>
              </w:rPr>
            </w:pPr>
          </w:p>
          <w:p w:rsidR="00ED23D5" w:rsidRDefault="00ED23D5" w:rsidP="007F6C00">
            <w:pPr>
              <w:ind w:firstLine="0"/>
              <w:rPr>
                <w:rFonts w:ascii="Times New Roman" w:hAnsi="Times New Roman" w:cs="Times New Roman"/>
                <w:sz w:val="24"/>
                <w:szCs w:val="24"/>
              </w:rPr>
            </w:pPr>
          </w:p>
          <w:p w:rsidR="005E5E45" w:rsidRDefault="005E5E45" w:rsidP="007F6C00">
            <w:pPr>
              <w:ind w:firstLine="0"/>
              <w:rPr>
                <w:rFonts w:ascii="Times New Roman" w:hAnsi="Times New Roman" w:cs="Times New Roman"/>
                <w:sz w:val="24"/>
                <w:szCs w:val="24"/>
              </w:rPr>
            </w:pPr>
          </w:p>
          <w:p w:rsidR="00EB5C79" w:rsidRDefault="00EB5C79" w:rsidP="007F6C00">
            <w:pPr>
              <w:ind w:firstLine="0"/>
              <w:rPr>
                <w:rFonts w:ascii="Times New Roman" w:hAnsi="Times New Roman" w:cs="Times New Roman"/>
                <w:sz w:val="24"/>
                <w:szCs w:val="24"/>
              </w:rPr>
            </w:pPr>
          </w:p>
          <w:p w:rsidR="004D0F4E" w:rsidRDefault="004D0F4E" w:rsidP="007F6C00">
            <w:pPr>
              <w:ind w:firstLine="0"/>
              <w:rPr>
                <w:rFonts w:ascii="Times New Roman" w:hAnsi="Times New Roman" w:cs="Times New Roman"/>
                <w:sz w:val="24"/>
                <w:szCs w:val="24"/>
              </w:rPr>
            </w:pPr>
          </w:p>
          <w:p w:rsidR="004D0F4E" w:rsidRPr="0069378F" w:rsidRDefault="004D0F4E" w:rsidP="007F6C00">
            <w:pPr>
              <w:ind w:firstLine="0"/>
              <w:rPr>
                <w:rFonts w:ascii="Times New Roman" w:hAnsi="Times New Roman" w:cs="Times New Roman"/>
                <w:sz w:val="24"/>
                <w:szCs w:val="24"/>
              </w:rPr>
            </w:pPr>
          </w:p>
        </w:tc>
      </w:tr>
      <w:tr w:rsidR="00A26134" w:rsidRPr="006D0DD3" w:rsidTr="005606A8">
        <w:tc>
          <w:tcPr>
            <w:tcW w:w="9322" w:type="dxa"/>
          </w:tcPr>
          <w:p w:rsidR="00A26134" w:rsidRPr="006D0DD3" w:rsidRDefault="00A26134" w:rsidP="00880AF7">
            <w:pPr>
              <w:pStyle w:val="ListParagraph"/>
              <w:numPr>
                <w:ilvl w:val="0"/>
                <w:numId w:val="20"/>
              </w:numPr>
              <w:rPr>
                <w:rFonts w:asciiTheme="majorHAnsi" w:hAnsiTheme="majorHAnsi"/>
                <w:sz w:val="24"/>
                <w:szCs w:val="24"/>
              </w:rPr>
            </w:pPr>
            <w:r w:rsidRPr="006D0DD3">
              <w:rPr>
                <w:rFonts w:asciiTheme="majorHAnsi" w:hAnsiTheme="majorHAnsi"/>
                <w:sz w:val="24"/>
                <w:szCs w:val="24"/>
                <w:u w:val="single"/>
              </w:rPr>
              <w:t xml:space="preserve"> County and District Reports </w:t>
            </w:r>
          </w:p>
          <w:p w:rsidR="007030E4" w:rsidRDefault="00605126" w:rsidP="000A485D">
            <w:pPr>
              <w:pStyle w:val="ListParagraph"/>
              <w:ind w:firstLine="0"/>
              <w:rPr>
                <w:rFonts w:asciiTheme="majorHAnsi" w:hAnsiTheme="majorHAnsi"/>
                <w:sz w:val="24"/>
                <w:szCs w:val="24"/>
              </w:rPr>
            </w:pPr>
            <w:r>
              <w:rPr>
                <w:rFonts w:asciiTheme="majorHAnsi" w:hAnsiTheme="majorHAnsi"/>
                <w:sz w:val="24"/>
                <w:szCs w:val="24"/>
              </w:rPr>
              <w:t>Unfortunately neither Cllr was present so there is no r</w:t>
            </w:r>
            <w:r w:rsidR="00EB5C79">
              <w:rPr>
                <w:rFonts w:asciiTheme="majorHAnsi" w:hAnsiTheme="majorHAnsi"/>
                <w:sz w:val="24"/>
                <w:szCs w:val="24"/>
              </w:rPr>
              <w:t>e</w:t>
            </w:r>
            <w:r>
              <w:rPr>
                <w:rFonts w:asciiTheme="majorHAnsi" w:hAnsiTheme="majorHAnsi"/>
                <w:sz w:val="24"/>
                <w:szCs w:val="24"/>
              </w:rPr>
              <w:t>port</w:t>
            </w:r>
          </w:p>
          <w:p w:rsidR="00940B5F" w:rsidRDefault="00940B5F" w:rsidP="000A485D">
            <w:pPr>
              <w:pStyle w:val="ListParagraph"/>
              <w:ind w:firstLine="0"/>
              <w:rPr>
                <w:rFonts w:asciiTheme="majorHAnsi" w:hAnsiTheme="majorHAnsi"/>
                <w:sz w:val="24"/>
                <w:szCs w:val="24"/>
              </w:rPr>
            </w:pPr>
          </w:p>
          <w:p w:rsidR="00940B5F" w:rsidRDefault="00940B5F" w:rsidP="000A485D">
            <w:pPr>
              <w:pStyle w:val="ListParagraph"/>
              <w:ind w:firstLine="0"/>
              <w:rPr>
                <w:rFonts w:asciiTheme="majorHAnsi" w:hAnsiTheme="majorHAnsi"/>
                <w:sz w:val="24"/>
                <w:szCs w:val="24"/>
              </w:rPr>
            </w:pPr>
          </w:p>
          <w:p w:rsidR="00940B5F" w:rsidRPr="006D0DD3" w:rsidRDefault="00940B5F" w:rsidP="000A485D">
            <w:pPr>
              <w:pStyle w:val="ListParagraph"/>
              <w:ind w:firstLine="0"/>
              <w:rPr>
                <w:rFonts w:asciiTheme="majorHAnsi" w:hAnsiTheme="majorHAnsi"/>
                <w:sz w:val="24"/>
                <w:szCs w:val="24"/>
              </w:rPr>
            </w:pPr>
          </w:p>
        </w:tc>
        <w:tc>
          <w:tcPr>
            <w:tcW w:w="1559" w:type="dxa"/>
          </w:tcPr>
          <w:p w:rsidR="00A26134" w:rsidRPr="006D0DD3" w:rsidRDefault="00A26134" w:rsidP="00880AF7">
            <w:pPr>
              <w:ind w:left="360" w:firstLine="0"/>
              <w:rPr>
                <w:rFonts w:asciiTheme="majorHAnsi" w:hAnsiTheme="majorHAnsi"/>
                <w:sz w:val="24"/>
                <w:szCs w:val="24"/>
              </w:rPr>
            </w:pPr>
          </w:p>
          <w:p w:rsidR="00A26134" w:rsidRPr="006D0DD3" w:rsidRDefault="00A26134" w:rsidP="00880AF7">
            <w:pPr>
              <w:ind w:firstLine="0"/>
              <w:rPr>
                <w:rFonts w:asciiTheme="majorHAnsi" w:hAnsiTheme="majorHAnsi"/>
                <w:sz w:val="24"/>
                <w:szCs w:val="24"/>
              </w:rPr>
            </w:pPr>
          </w:p>
          <w:p w:rsidR="00A26134" w:rsidRPr="006D0DD3" w:rsidRDefault="00A26134" w:rsidP="00880AF7">
            <w:pPr>
              <w:ind w:firstLine="0"/>
              <w:rPr>
                <w:rFonts w:asciiTheme="majorHAnsi" w:hAnsiTheme="majorHAnsi"/>
                <w:sz w:val="24"/>
                <w:szCs w:val="24"/>
              </w:rPr>
            </w:pPr>
          </w:p>
        </w:tc>
      </w:tr>
      <w:tr w:rsidR="00A26134" w:rsidRPr="006D0DD3" w:rsidTr="005606A8">
        <w:tc>
          <w:tcPr>
            <w:tcW w:w="9322" w:type="dxa"/>
          </w:tcPr>
          <w:p w:rsidR="008B02BB" w:rsidRPr="00605126" w:rsidRDefault="00F81537" w:rsidP="00605126">
            <w:pPr>
              <w:pStyle w:val="ListParagraph"/>
              <w:numPr>
                <w:ilvl w:val="0"/>
                <w:numId w:val="20"/>
              </w:numPr>
              <w:rPr>
                <w:rFonts w:asciiTheme="majorHAnsi" w:hAnsiTheme="majorHAnsi"/>
                <w:sz w:val="24"/>
                <w:szCs w:val="24"/>
              </w:rPr>
            </w:pPr>
            <w:r w:rsidRPr="006D0DD3">
              <w:rPr>
                <w:rFonts w:asciiTheme="majorHAnsi" w:hAnsiTheme="majorHAnsi"/>
                <w:sz w:val="24"/>
                <w:szCs w:val="24"/>
                <w:u w:val="single"/>
              </w:rPr>
              <w:lastRenderedPageBreak/>
              <w:t xml:space="preserve">Maintenance.  </w:t>
            </w:r>
          </w:p>
          <w:p w:rsidR="008B41E7" w:rsidRDefault="008B41E7" w:rsidP="00605126">
            <w:pPr>
              <w:pStyle w:val="ListParagraph"/>
              <w:numPr>
                <w:ilvl w:val="0"/>
                <w:numId w:val="45"/>
              </w:numPr>
              <w:rPr>
                <w:rFonts w:asciiTheme="majorHAnsi" w:hAnsiTheme="majorHAnsi"/>
                <w:sz w:val="24"/>
                <w:szCs w:val="24"/>
              </w:rPr>
            </w:pPr>
            <w:r>
              <w:rPr>
                <w:rFonts w:asciiTheme="majorHAnsi" w:hAnsiTheme="majorHAnsi"/>
                <w:sz w:val="24"/>
                <w:szCs w:val="24"/>
              </w:rPr>
              <w:t>Saltway Lane sign is missing.</w:t>
            </w:r>
          </w:p>
          <w:p w:rsidR="008B41E7" w:rsidRDefault="008B41E7" w:rsidP="00605126">
            <w:pPr>
              <w:pStyle w:val="ListParagraph"/>
              <w:numPr>
                <w:ilvl w:val="0"/>
                <w:numId w:val="45"/>
              </w:numPr>
              <w:rPr>
                <w:rFonts w:asciiTheme="majorHAnsi" w:hAnsiTheme="majorHAnsi"/>
                <w:sz w:val="24"/>
                <w:szCs w:val="24"/>
              </w:rPr>
            </w:pPr>
            <w:r>
              <w:rPr>
                <w:rFonts w:asciiTheme="majorHAnsi" w:hAnsiTheme="majorHAnsi"/>
                <w:sz w:val="24"/>
                <w:szCs w:val="24"/>
              </w:rPr>
              <w:t>Give Way sign at end of Sutton Lane, bulb is missing</w:t>
            </w:r>
          </w:p>
          <w:p w:rsidR="001E4F48" w:rsidRPr="00E7481C" w:rsidRDefault="001E4F48" w:rsidP="008B41E7">
            <w:pPr>
              <w:pStyle w:val="ListParagraph"/>
              <w:ind w:left="1080" w:firstLine="0"/>
              <w:rPr>
                <w:rFonts w:asciiTheme="majorHAnsi" w:hAnsiTheme="majorHAnsi"/>
                <w:sz w:val="24"/>
                <w:szCs w:val="24"/>
              </w:rPr>
            </w:pPr>
          </w:p>
        </w:tc>
        <w:tc>
          <w:tcPr>
            <w:tcW w:w="1559" w:type="dxa"/>
          </w:tcPr>
          <w:p w:rsidR="00F90DBC" w:rsidRDefault="008B02BB" w:rsidP="00880AF7">
            <w:pPr>
              <w:ind w:firstLine="0"/>
              <w:rPr>
                <w:rFonts w:asciiTheme="majorHAnsi" w:hAnsiTheme="majorHAnsi"/>
                <w:sz w:val="24"/>
                <w:szCs w:val="24"/>
              </w:rPr>
            </w:pPr>
            <w:r>
              <w:rPr>
                <w:rFonts w:asciiTheme="majorHAnsi" w:hAnsiTheme="majorHAnsi"/>
                <w:sz w:val="24"/>
                <w:szCs w:val="24"/>
              </w:rPr>
              <w:t>Clerk to report</w:t>
            </w:r>
          </w:p>
          <w:p w:rsidR="00335651" w:rsidRPr="006D0DD3" w:rsidRDefault="00335651" w:rsidP="00880AF7">
            <w:pPr>
              <w:ind w:firstLine="0"/>
              <w:rPr>
                <w:rFonts w:asciiTheme="majorHAnsi" w:hAnsiTheme="majorHAnsi"/>
                <w:sz w:val="24"/>
                <w:szCs w:val="24"/>
              </w:rPr>
            </w:pPr>
          </w:p>
        </w:tc>
      </w:tr>
      <w:tr w:rsidR="00724B99" w:rsidRPr="006D0DD3" w:rsidTr="005606A8">
        <w:tc>
          <w:tcPr>
            <w:tcW w:w="9322" w:type="dxa"/>
          </w:tcPr>
          <w:p w:rsidR="00724B99" w:rsidRDefault="00724B99" w:rsidP="00880AF7">
            <w:pPr>
              <w:pStyle w:val="ListParagraph"/>
              <w:numPr>
                <w:ilvl w:val="0"/>
                <w:numId w:val="20"/>
              </w:numPr>
              <w:rPr>
                <w:rFonts w:asciiTheme="majorHAnsi" w:hAnsiTheme="majorHAnsi"/>
                <w:sz w:val="24"/>
                <w:szCs w:val="24"/>
                <w:u w:val="single"/>
              </w:rPr>
            </w:pPr>
            <w:r w:rsidRPr="006D0DD3">
              <w:rPr>
                <w:rFonts w:asciiTheme="majorHAnsi" w:hAnsiTheme="majorHAnsi"/>
                <w:sz w:val="24"/>
                <w:szCs w:val="24"/>
                <w:u w:val="single"/>
              </w:rPr>
              <w:t xml:space="preserve"> Correspondence</w:t>
            </w:r>
          </w:p>
          <w:p w:rsidR="008B41E7" w:rsidRDefault="008B41E7" w:rsidP="008B41E7">
            <w:pPr>
              <w:pStyle w:val="ListParagraph"/>
              <w:ind w:left="502" w:firstLine="0"/>
              <w:rPr>
                <w:rFonts w:asciiTheme="majorHAnsi" w:hAnsiTheme="majorHAnsi"/>
                <w:sz w:val="24"/>
                <w:szCs w:val="24"/>
              </w:rPr>
            </w:pPr>
            <w:r>
              <w:rPr>
                <w:rFonts w:asciiTheme="majorHAnsi" w:hAnsiTheme="majorHAnsi"/>
                <w:sz w:val="24"/>
                <w:szCs w:val="24"/>
              </w:rPr>
              <w:t xml:space="preserve">Gary Bonsor wrote to the Parish Council regarding Howard Taylor’s attendance at the NDP meeting.  Peter Jordan has already responded to </w:t>
            </w:r>
            <w:r w:rsidR="001D0CEC">
              <w:rPr>
                <w:rFonts w:asciiTheme="majorHAnsi" w:hAnsiTheme="majorHAnsi"/>
                <w:sz w:val="24"/>
                <w:szCs w:val="24"/>
              </w:rPr>
              <w:t>Mr.</w:t>
            </w:r>
            <w:r>
              <w:rPr>
                <w:rFonts w:asciiTheme="majorHAnsi" w:hAnsiTheme="majorHAnsi"/>
                <w:sz w:val="24"/>
                <w:szCs w:val="24"/>
              </w:rPr>
              <w:t xml:space="preserve"> Bonsor regarding this and the clerk should write to </w:t>
            </w:r>
            <w:r w:rsidR="001D0CEC">
              <w:rPr>
                <w:rFonts w:asciiTheme="majorHAnsi" w:hAnsiTheme="majorHAnsi"/>
                <w:sz w:val="24"/>
                <w:szCs w:val="24"/>
              </w:rPr>
              <w:t>Mr.</w:t>
            </w:r>
            <w:r>
              <w:rPr>
                <w:rFonts w:asciiTheme="majorHAnsi" w:hAnsiTheme="majorHAnsi"/>
                <w:sz w:val="24"/>
                <w:szCs w:val="24"/>
              </w:rPr>
              <w:t xml:space="preserve"> Bonsor stating that the PC concurs with the NPD response.</w:t>
            </w:r>
          </w:p>
          <w:p w:rsidR="008B41E7" w:rsidRDefault="008B41E7" w:rsidP="008B41E7">
            <w:pPr>
              <w:pStyle w:val="ListParagraph"/>
              <w:ind w:left="502" w:firstLine="0"/>
              <w:rPr>
                <w:rFonts w:asciiTheme="majorHAnsi" w:hAnsiTheme="majorHAnsi"/>
                <w:sz w:val="24"/>
                <w:szCs w:val="24"/>
              </w:rPr>
            </w:pPr>
            <w:r>
              <w:rPr>
                <w:rFonts w:asciiTheme="majorHAnsi" w:hAnsiTheme="majorHAnsi"/>
                <w:sz w:val="24"/>
                <w:szCs w:val="24"/>
              </w:rPr>
              <w:t>There have been 2 letters from Graham Warmington regarding the naming of the postal addresses of Land off Sutton Lane.</w:t>
            </w:r>
            <w:r w:rsidR="00804633">
              <w:rPr>
                <w:rFonts w:asciiTheme="majorHAnsi" w:hAnsiTheme="majorHAnsi"/>
                <w:sz w:val="24"/>
                <w:szCs w:val="24"/>
              </w:rPr>
              <w:t xml:space="preserve">  After reading </w:t>
            </w:r>
            <w:r w:rsidR="001D0CEC">
              <w:rPr>
                <w:rFonts w:asciiTheme="majorHAnsi" w:hAnsiTheme="majorHAnsi"/>
                <w:sz w:val="24"/>
                <w:szCs w:val="24"/>
              </w:rPr>
              <w:t>those out Cllr Greaves stated that Cl</w:t>
            </w:r>
            <w:r w:rsidR="00804633">
              <w:rPr>
                <w:rFonts w:asciiTheme="majorHAnsi" w:hAnsiTheme="majorHAnsi"/>
                <w:sz w:val="24"/>
                <w:szCs w:val="24"/>
              </w:rPr>
              <w:t xml:space="preserve">lr Lloyd recording the meetings that the Parish Council had voted on not to record was not in spirit of acting as one body.  Cllr de Maillet stated that in order to revisit the issue of recordings 2 councillors are required to write to the clerk.  Cllr de Maillet proposed and Cllr Greaves 2nded that Cllr Ashall write to </w:t>
            </w:r>
            <w:r w:rsidR="001D0CEC">
              <w:rPr>
                <w:rFonts w:asciiTheme="majorHAnsi" w:hAnsiTheme="majorHAnsi"/>
                <w:sz w:val="24"/>
                <w:szCs w:val="24"/>
              </w:rPr>
              <w:t>Mr.</w:t>
            </w:r>
            <w:r w:rsidR="00804633">
              <w:rPr>
                <w:rFonts w:asciiTheme="majorHAnsi" w:hAnsiTheme="majorHAnsi"/>
                <w:sz w:val="24"/>
                <w:szCs w:val="24"/>
              </w:rPr>
              <w:t xml:space="preserve"> Warmington in reply, all agreed.</w:t>
            </w:r>
          </w:p>
          <w:p w:rsidR="00804633" w:rsidRPr="008B41E7" w:rsidRDefault="00804633" w:rsidP="008B41E7">
            <w:pPr>
              <w:pStyle w:val="ListParagraph"/>
              <w:ind w:left="502" w:firstLine="0"/>
              <w:rPr>
                <w:rFonts w:asciiTheme="majorHAnsi" w:hAnsiTheme="majorHAnsi"/>
                <w:sz w:val="24"/>
                <w:szCs w:val="24"/>
              </w:rPr>
            </w:pPr>
            <w:r>
              <w:rPr>
                <w:rFonts w:asciiTheme="majorHAnsi" w:hAnsiTheme="majorHAnsi"/>
                <w:sz w:val="24"/>
                <w:szCs w:val="24"/>
              </w:rPr>
              <w:t>Cllr Kaack had written to the clerk to ask that a letter is sent to SDC again to ask them that even though the Environment Agency has removed its objection to the application for Land off Orchard Close, local flood knowledge remains and the site has flooded in recent years and the PC objection remains the same. Cllr Kaack proposed, Cllr Witherick 2nded, all agreed,</w:t>
            </w:r>
          </w:p>
        </w:tc>
        <w:tc>
          <w:tcPr>
            <w:tcW w:w="1559" w:type="dxa"/>
          </w:tcPr>
          <w:p w:rsidR="00724B99" w:rsidRPr="006D0DD3" w:rsidRDefault="00724B99" w:rsidP="0072265D">
            <w:pPr>
              <w:rPr>
                <w:rFonts w:asciiTheme="majorHAnsi" w:hAnsiTheme="majorHAnsi"/>
                <w:sz w:val="24"/>
                <w:szCs w:val="24"/>
              </w:rPr>
            </w:pPr>
          </w:p>
          <w:p w:rsidR="00984EF4" w:rsidRPr="006D0DD3" w:rsidRDefault="00D16E74" w:rsidP="00D16E74">
            <w:pPr>
              <w:ind w:firstLine="0"/>
              <w:rPr>
                <w:rFonts w:asciiTheme="majorHAnsi" w:hAnsiTheme="majorHAnsi"/>
                <w:sz w:val="24"/>
                <w:szCs w:val="24"/>
              </w:rPr>
            </w:pPr>
            <w:r w:rsidRPr="006D0DD3">
              <w:rPr>
                <w:rFonts w:asciiTheme="majorHAnsi" w:hAnsiTheme="majorHAnsi"/>
                <w:sz w:val="24"/>
                <w:szCs w:val="24"/>
              </w:rPr>
              <w:t xml:space="preserve"> </w:t>
            </w:r>
          </w:p>
          <w:p w:rsidR="00921E38" w:rsidRDefault="008B41E7" w:rsidP="00D16E74">
            <w:pPr>
              <w:ind w:firstLine="0"/>
              <w:rPr>
                <w:rFonts w:asciiTheme="majorHAnsi" w:hAnsiTheme="majorHAnsi"/>
                <w:sz w:val="24"/>
                <w:szCs w:val="24"/>
              </w:rPr>
            </w:pPr>
            <w:r>
              <w:rPr>
                <w:rFonts w:asciiTheme="majorHAnsi" w:hAnsiTheme="majorHAnsi"/>
                <w:sz w:val="24"/>
                <w:szCs w:val="24"/>
              </w:rPr>
              <w:t>Clerk to write</w:t>
            </w:r>
          </w:p>
          <w:p w:rsidR="00804633" w:rsidRDefault="00804633" w:rsidP="00D16E74">
            <w:pPr>
              <w:ind w:firstLine="0"/>
              <w:rPr>
                <w:rFonts w:asciiTheme="majorHAnsi" w:hAnsiTheme="majorHAnsi"/>
                <w:sz w:val="24"/>
                <w:szCs w:val="24"/>
              </w:rPr>
            </w:pPr>
          </w:p>
          <w:p w:rsidR="00804633" w:rsidRDefault="00804633" w:rsidP="00D16E74">
            <w:pPr>
              <w:ind w:firstLine="0"/>
              <w:rPr>
                <w:rFonts w:asciiTheme="majorHAnsi" w:hAnsiTheme="majorHAnsi"/>
                <w:sz w:val="24"/>
                <w:szCs w:val="24"/>
              </w:rPr>
            </w:pPr>
          </w:p>
          <w:p w:rsidR="00804633" w:rsidRDefault="00804633" w:rsidP="00D16E74">
            <w:pPr>
              <w:ind w:firstLine="0"/>
              <w:rPr>
                <w:rFonts w:asciiTheme="majorHAnsi" w:hAnsiTheme="majorHAnsi"/>
                <w:sz w:val="24"/>
                <w:szCs w:val="24"/>
              </w:rPr>
            </w:pPr>
            <w:r>
              <w:rPr>
                <w:rFonts w:asciiTheme="majorHAnsi" w:hAnsiTheme="majorHAnsi"/>
                <w:sz w:val="24"/>
                <w:szCs w:val="24"/>
              </w:rPr>
              <w:t>Chair to respond</w:t>
            </w:r>
          </w:p>
          <w:p w:rsidR="00804633" w:rsidRDefault="00804633" w:rsidP="00D16E74">
            <w:pPr>
              <w:ind w:firstLine="0"/>
              <w:rPr>
                <w:rFonts w:asciiTheme="majorHAnsi" w:hAnsiTheme="majorHAnsi"/>
                <w:sz w:val="24"/>
                <w:szCs w:val="24"/>
              </w:rPr>
            </w:pPr>
          </w:p>
          <w:p w:rsidR="00804633" w:rsidRDefault="00804633" w:rsidP="00D16E74">
            <w:pPr>
              <w:ind w:firstLine="0"/>
              <w:rPr>
                <w:rFonts w:asciiTheme="majorHAnsi" w:hAnsiTheme="majorHAnsi"/>
                <w:sz w:val="24"/>
                <w:szCs w:val="24"/>
              </w:rPr>
            </w:pPr>
          </w:p>
          <w:p w:rsidR="00804633" w:rsidRDefault="00804633" w:rsidP="00D16E74">
            <w:pPr>
              <w:ind w:firstLine="0"/>
              <w:rPr>
                <w:rFonts w:asciiTheme="majorHAnsi" w:hAnsiTheme="majorHAnsi"/>
                <w:sz w:val="24"/>
                <w:szCs w:val="24"/>
              </w:rPr>
            </w:pPr>
          </w:p>
          <w:p w:rsidR="00804633" w:rsidRDefault="00804633" w:rsidP="00D16E74">
            <w:pPr>
              <w:ind w:firstLine="0"/>
              <w:rPr>
                <w:rFonts w:asciiTheme="majorHAnsi" w:hAnsiTheme="majorHAnsi"/>
                <w:sz w:val="24"/>
                <w:szCs w:val="24"/>
              </w:rPr>
            </w:pPr>
          </w:p>
          <w:p w:rsidR="00804633" w:rsidRPr="006D0DD3" w:rsidRDefault="00804633" w:rsidP="00D16E74">
            <w:pPr>
              <w:ind w:firstLine="0"/>
              <w:rPr>
                <w:rFonts w:asciiTheme="majorHAnsi" w:hAnsiTheme="majorHAnsi"/>
                <w:sz w:val="24"/>
                <w:szCs w:val="24"/>
              </w:rPr>
            </w:pPr>
            <w:r>
              <w:rPr>
                <w:rFonts w:asciiTheme="majorHAnsi" w:hAnsiTheme="majorHAnsi"/>
                <w:sz w:val="24"/>
                <w:szCs w:val="24"/>
              </w:rPr>
              <w:t>Clerk to send letter written by Cllr Kaack on behalf of PC</w:t>
            </w:r>
          </w:p>
        </w:tc>
      </w:tr>
      <w:tr w:rsidR="00922DF4" w:rsidRPr="006D0DD3" w:rsidTr="005606A8">
        <w:tc>
          <w:tcPr>
            <w:tcW w:w="9322" w:type="dxa"/>
          </w:tcPr>
          <w:p w:rsidR="00922DF4" w:rsidRPr="002F6693" w:rsidRDefault="000E7577" w:rsidP="000E7577">
            <w:pPr>
              <w:pStyle w:val="ListParagraph"/>
              <w:numPr>
                <w:ilvl w:val="0"/>
                <w:numId w:val="20"/>
              </w:numPr>
              <w:rPr>
                <w:rFonts w:asciiTheme="majorHAnsi" w:hAnsiTheme="majorHAnsi"/>
                <w:sz w:val="24"/>
                <w:szCs w:val="24"/>
              </w:rPr>
            </w:pPr>
            <w:r w:rsidRPr="006D0DD3">
              <w:rPr>
                <w:rFonts w:asciiTheme="majorHAnsi" w:hAnsiTheme="majorHAnsi"/>
                <w:sz w:val="24"/>
                <w:szCs w:val="24"/>
                <w:u w:val="single"/>
              </w:rPr>
              <w:t>Members of the Public</w:t>
            </w:r>
          </w:p>
          <w:p w:rsidR="00D7654C" w:rsidRDefault="001D0CEC" w:rsidP="00E97776">
            <w:pPr>
              <w:pStyle w:val="ListParagraph"/>
              <w:ind w:left="502" w:firstLine="0"/>
              <w:rPr>
                <w:rFonts w:asciiTheme="majorHAnsi" w:hAnsiTheme="majorHAnsi"/>
                <w:sz w:val="24"/>
                <w:szCs w:val="24"/>
              </w:rPr>
            </w:pPr>
            <w:r>
              <w:rPr>
                <w:rFonts w:asciiTheme="majorHAnsi" w:hAnsiTheme="majorHAnsi"/>
                <w:sz w:val="24"/>
                <w:szCs w:val="24"/>
              </w:rPr>
              <w:t>Martin Cole added that there is a lane opposite the Gate pub that is a Parish Council asset.  Cllr Witherick also added that there is the land that the pump is on at the end of School Lane.</w:t>
            </w:r>
          </w:p>
          <w:p w:rsidR="001D0CEC" w:rsidRPr="006D0DD3" w:rsidRDefault="001D0CEC" w:rsidP="00E97776">
            <w:pPr>
              <w:pStyle w:val="ListParagraph"/>
              <w:ind w:left="502" w:firstLine="0"/>
              <w:rPr>
                <w:rFonts w:asciiTheme="majorHAnsi" w:hAnsiTheme="majorHAnsi"/>
                <w:sz w:val="24"/>
                <w:szCs w:val="24"/>
              </w:rPr>
            </w:pPr>
            <w:r>
              <w:rPr>
                <w:rFonts w:asciiTheme="majorHAnsi" w:hAnsiTheme="majorHAnsi"/>
                <w:sz w:val="24"/>
                <w:szCs w:val="24"/>
              </w:rPr>
              <w:t xml:space="preserve">Denise noted that there is a social house in Jeff’s Close that is on the market and surely this contradicts the need for more social houses to be built?  </w:t>
            </w:r>
          </w:p>
        </w:tc>
        <w:tc>
          <w:tcPr>
            <w:tcW w:w="1559" w:type="dxa"/>
          </w:tcPr>
          <w:p w:rsidR="00922DF4" w:rsidRPr="006D0DD3" w:rsidRDefault="00922DF4" w:rsidP="00880AF7">
            <w:pPr>
              <w:ind w:firstLine="0"/>
              <w:rPr>
                <w:rFonts w:asciiTheme="majorHAnsi" w:hAnsiTheme="majorHAnsi"/>
                <w:sz w:val="24"/>
                <w:szCs w:val="24"/>
              </w:rPr>
            </w:pPr>
          </w:p>
          <w:p w:rsidR="00534B29" w:rsidRPr="006D0DD3" w:rsidRDefault="00534B29" w:rsidP="00880AF7">
            <w:pPr>
              <w:ind w:firstLine="0"/>
              <w:rPr>
                <w:rFonts w:asciiTheme="majorHAnsi" w:hAnsiTheme="majorHAnsi"/>
                <w:sz w:val="24"/>
                <w:szCs w:val="24"/>
              </w:rPr>
            </w:pPr>
          </w:p>
          <w:p w:rsidR="00534B29" w:rsidRDefault="00534B29" w:rsidP="00880AF7">
            <w:pPr>
              <w:ind w:firstLine="0"/>
              <w:rPr>
                <w:rFonts w:asciiTheme="majorHAnsi" w:hAnsiTheme="majorHAnsi"/>
                <w:sz w:val="24"/>
                <w:szCs w:val="24"/>
              </w:rPr>
            </w:pPr>
          </w:p>
          <w:p w:rsidR="00E97776" w:rsidRDefault="00E97776" w:rsidP="00880AF7">
            <w:pPr>
              <w:ind w:firstLine="0"/>
              <w:rPr>
                <w:rFonts w:asciiTheme="majorHAnsi" w:hAnsiTheme="majorHAnsi"/>
                <w:sz w:val="24"/>
                <w:szCs w:val="24"/>
              </w:rPr>
            </w:pPr>
          </w:p>
          <w:p w:rsidR="00E97776" w:rsidRDefault="001D0CEC" w:rsidP="00880AF7">
            <w:pPr>
              <w:ind w:firstLine="0"/>
              <w:rPr>
                <w:rFonts w:asciiTheme="majorHAnsi" w:hAnsiTheme="majorHAnsi"/>
                <w:sz w:val="24"/>
                <w:szCs w:val="24"/>
              </w:rPr>
            </w:pPr>
            <w:r>
              <w:rPr>
                <w:rFonts w:asciiTheme="majorHAnsi" w:hAnsiTheme="majorHAnsi"/>
                <w:sz w:val="24"/>
                <w:szCs w:val="24"/>
              </w:rPr>
              <w:t>Clerk to write to Orbit</w:t>
            </w:r>
          </w:p>
          <w:p w:rsidR="00E97776" w:rsidRPr="006D0DD3" w:rsidRDefault="00E97776" w:rsidP="00880AF7">
            <w:pPr>
              <w:ind w:firstLine="0"/>
              <w:rPr>
                <w:rFonts w:asciiTheme="majorHAnsi" w:hAnsiTheme="majorHAnsi"/>
                <w:sz w:val="24"/>
                <w:szCs w:val="24"/>
              </w:rPr>
            </w:pPr>
          </w:p>
        </w:tc>
      </w:tr>
      <w:tr w:rsidR="00724B99" w:rsidRPr="006D0DD3" w:rsidTr="005606A8">
        <w:tc>
          <w:tcPr>
            <w:tcW w:w="9322" w:type="dxa"/>
          </w:tcPr>
          <w:p w:rsidR="007E52BB" w:rsidRPr="006D0DD3" w:rsidRDefault="00724B99" w:rsidP="00391204">
            <w:pPr>
              <w:pStyle w:val="ListParagraph"/>
              <w:numPr>
                <w:ilvl w:val="0"/>
                <w:numId w:val="20"/>
              </w:numPr>
              <w:rPr>
                <w:rFonts w:asciiTheme="majorHAnsi" w:hAnsiTheme="majorHAnsi"/>
                <w:sz w:val="24"/>
                <w:szCs w:val="24"/>
              </w:rPr>
            </w:pPr>
            <w:r w:rsidRPr="006D0DD3">
              <w:rPr>
                <w:rFonts w:asciiTheme="majorHAnsi" w:hAnsiTheme="majorHAnsi"/>
                <w:sz w:val="24"/>
                <w:szCs w:val="24"/>
                <w:u w:val="single"/>
              </w:rPr>
              <w:t>Planning</w:t>
            </w:r>
          </w:p>
          <w:p w:rsidR="00B36407" w:rsidRPr="00B36407" w:rsidRDefault="00B36407" w:rsidP="00B36407">
            <w:pPr>
              <w:pStyle w:val="ListParagraph"/>
              <w:ind w:firstLine="0"/>
              <w:rPr>
                <w:rFonts w:ascii="Times New Roman" w:hAnsi="Times New Roman" w:cs="Times New Roman"/>
                <w:b/>
                <w:color w:val="333333"/>
                <w:sz w:val="24"/>
                <w:szCs w:val="24"/>
                <w:shd w:val="clear" w:color="auto" w:fill="FFFFFF"/>
              </w:rPr>
            </w:pPr>
            <w:r w:rsidRPr="00B36407">
              <w:rPr>
                <w:rFonts w:ascii="Times New Roman" w:hAnsi="Times New Roman" w:cs="Times New Roman"/>
                <w:sz w:val="24"/>
                <w:szCs w:val="24"/>
              </w:rPr>
              <w:t xml:space="preserve">15/04445/REM – Land adjacent to Atten’s Byre, Upper Brailes - </w:t>
            </w:r>
            <w:r w:rsidRPr="00B36407">
              <w:rPr>
                <w:rFonts w:ascii="Times New Roman" w:hAnsi="Times New Roman" w:cs="Times New Roman"/>
                <w:color w:val="333333"/>
                <w:sz w:val="24"/>
                <w:szCs w:val="24"/>
                <w:shd w:val="clear" w:color="auto" w:fill="FFFFFF"/>
              </w:rPr>
              <w:t xml:space="preserve">Reserved matters application for appearance, landscaping, layout and scale for application (13/03160/OUT) for the erection of 7 houses and associated garages.  </w:t>
            </w:r>
            <w:r w:rsidR="00F93D0B">
              <w:rPr>
                <w:rFonts w:ascii="Times New Roman" w:hAnsi="Times New Roman" w:cs="Times New Roman"/>
                <w:b/>
                <w:color w:val="333333"/>
                <w:sz w:val="24"/>
                <w:szCs w:val="24"/>
                <w:shd w:val="clear" w:color="auto" w:fill="FFFFFF"/>
              </w:rPr>
              <w:t>Cllr Rosenthal voiced concerns re a spur towards the pond being for future expansion and more development.  Cllr Kaack still has reserv</w:t>
            </w:r>
            <w:r w:rsidR="00804633">
              <w:rPr>
                <w:rFonts w:ascii="Times New Roman" w:hAnsi="Times New Roman" w:cs="Times New Roman"/>
                <w:b/>
                <w:color w:val="333333"/>
                <w:sz w:val="24"/>
                <w:szCs w:val="24"/>
                <w:shd w:val="clear" w:color="auto" w:fill="FFFFFF"/>
              </w:rPr>
              <w:t>ations regarding the size increase.  All agreed to continue to object to the reserved matters application.</w:t>
            </w:r>
          </w:p>
          <w:p w:rsidR="00B36407" w:rsidRPr="00B36407" w:rsidRDefault="00B36407" w:rsidP="00B36407">
            <w:pPr>
              <w:pStyle w:val="ListParagraph"/>
              <w:ind w:firstLine="0"/>
              <w:rPr>
                <w:rFonts w:ascii="Times New Roman" w:hAnsi="Times New Roman" w:cs="Times New Roman"/>
                <w:b/>
                <w:color w:val="333333"/>
                <w:sz w:val="24"/>
                <w:szCs w:val="24"/>
                <w:shd w:val="clear" w:color="auto" w:fill="FFFFFF"/>
              </w:rPr>
            </w:pPr>
            <w:r w:rsidRPr="00B36407">
              <w:rPr>
                <w:rFonts w:ascii="Times New Roman" w:hAnsi="Times New Roman" w:cs="Times New Roman"/>
                <w:color w:val="333333"/>
                <w:sz w:val="24"/>
                <w:szCs w:val="24"/>
                <w:shd w:val="clear" w:color="auto" w:fill="FFFFFF"/>
              </w:rPr>
              <w:t xml:space="preserve">16/00121/FUL – Pippin Cottage, Rectory Lane, Lower Brailes, OX15 5HY – Two storey front extension and insertion of roof light to the rear of the property – </w:t>
            </w:r>
            <w:r w:rsidRPr="00B36407">
              <w:rPr>
                <w:rFonts w:ascii="Times New Roman" w:hAnsi="Times New Roman" w:cs="Times New Roman"/>
                <w:b/>
                <w:color w:val="333333"/>
                <w:sz w:val="24"/>
                <w:szCs w:val="24"/>
                <w:shd w:val="clear" w:color="auto" w:fill="FFFFFF"/>
              </w:rPr>
              <w:t>Decision required by 9</w:t>
            </w:r>
            <w:r w:rsidRPr="00B36407">
              <w:rPr>
                <w:rFonts w:ascii="Times New Roman" w:hAnsi="Times New Roman" w:cs="Times New Roman"/>
                <w:b/>
                <w:color w:val="333333"/>
                <w:sz w:val="24"/>
                <w:szCs w:val="24"/>
                <w:shd w:val="clear" w:color="auto" w:fill="FFFFFF"/>
                <w:vertAlign w:val="superscript"/>
              </w:rPr>
              <w:t>th</w:t>
            </w:r>
            <w:r w:rsidRPr="00B36407">
              <w:rPr>
                <w:rFonts w:ascii="Times New Roman" w:hAnsi="Times New Roman" w:cs="Times New Roman"/>
                <w:b/>
                <w:color w:val="333333"/>
                <w:sz w:val="24"/>
                <w:szCs w:val="24"/>
                <w:shd w:val="clear" w:color="auto" w:fill="FFFFFF"/>
              </w:rPr>
              <w:t xml:space="preserve"> Feb 2106</w:t>
            </w:r>
            <w:r w:rsidR="00F30C13">
              <w:rPr>
                <w:rFonts w:ascii="Times New Roman" w:hAnsi="Times New Roman" w:cs="Times New Roman"/>
                <w:b/>
                <w:color w:val="333333"/>
                <w:sz w:val="24"/>
                <w:szCs w:val="24"/>
                <w:shd w:val="clear" w:color="auto" w:fill="FFFFFF"/>
              </w:rPr>
              <w:t xml:space="preserve"> – deferred until after a site visit.</w:t>
            </w:r>
          </w:p>
          <w:p w:rsidR="00B36407" w:rsidRPr="00B36407" w:rsidRDefault="00B36407" w:rsidP="00B36407">
            <w:pPr>
              <w:pStyle w:val="ListParagraph"/>
              <w:ind w:firstLine="0"/>
              <w:rPr>
                <w:rFonts w:ascii="Times New Roman" w:hAnsi="Times New Roman" w:cs="Times New Roman"/>
                <w:b/>
                <w:sz w:val="24"/>
                <w:szCs w:val="24"/>
              </w:rPr>
            </w:pPr>
            <w:r w:rsidRPr="00B36407">
              <w:rPr>
                <w:rFonts w:ascii="Times New Roman" w:hAnsi="Times New Roman" w:cs="Times New Roman"/>
                <w:sz w:val="24"/>
                <w:szCs w:val="24"/>
              </w:rPr>
              <w:t xml:space="preserve">15/04230/FUL – Long Barn House, Holloway Hill, Lower Brailes, OX15 5AF – Change of use of land from agricultural to domestic cartilage – </w:t>
            </w:r>
            <w:r w:rsidRPr="00B36407">
              <w:rPr>
                <w:rFonts w:ascii="Times New Roman" w:hAnsi="Times New Roman" w:cs="Times New Roman"/>
                <w:b/>
                <w:sz w:val="24"/>
                <w:szCs w:val="24"/>
              </w:rPr>
              <w:t>Decision needed by 1</w:t>
            </w:r>
            <w:r w:rsidRPr="00B36407">
              <w:rPr>
                <w:rFonts w:ascii="Times New Roman" w:hAnsi="Times New Roman" w:cs="Times New Roman"/>
                <w:b/>
                <w:sz w:val="24"/>
                <w:szCs w:val="24"/>
                <w:vertAlign w:val="superscript"/>
              </w:rPr>
              <w:t>st</w:t>
            </w:r>
            <w:r w:rsidRPr="00B36407">
              <w:rPr>
                <w:rFonts w:ascii="Times New Roman" w:hAnsi="Times New Roman" w:cs="Times New Roman"/>
                <w:b/>
                <w:sz w:val="24"/>
                <w:szCs w:val="24"/>
              </w:rPr>
              <w:t xml:space="preserve"> Feb 2016</w:t>
            </w:r>
            <w:r w:rsidR="00F30C13">
              <w:rPr>
                <w:rFonts w:ascii="Times New Roman" w:hAnsi="Times New Roman" w:cs="Times New Roman"/>
                <w:b/>
                <w:sz w:val="24"/>
                <w:szCs w:val="24"/>
              </w:rPr>
              <w:t xml:space="preserve"> – all agreed to reply no objection, except Cllr Rosenthal and Cllr Greaves abstained.  Proposed by Cllr de Maillet and Cllr Kaack.</w:t>
            </w:r>
          </w:p>
          <w:p w:rsidR="00B36407" w:rsidRPr="00B36407" w:rsidRDefault="00B36407" w:rsidP="00B36407">
            <w:pPr>
              <w:pStyle w:val="ListParagraph"/>
              <w:ind w:firstLine="0"/>
              <w:rPr>
                <w:rFonts w:ascii="Times New Roman" w:hAnsi="Times New Roman" w:cs="Times New Roman"/>
                <w:b/>
                <w:sz w:val="24"/>
                <w:szCs w:val="24"/>
              </w:rPr>
            </w:pPr>
            <w:r w:rsidRPr="00B36407">
              <w:rPr>
                <w:rFonts w:ascii="Times New Roman" w:hAnsi="Times New Roman" w:cs="Times New Roman"/>
                <w:sz w:val="24"/>
                <w:szCs w:val="24"/>
              </w:rPr>
              <w:t xml:space="preserve">15/03647/REM – Land off  Sutton Lane, Lower Brailes -  </w:t>
            </w:r>
            <w:r w:rsidRPr="00B36407">
              <w:rPr>
                <w:rFonts w:ascii="Times New Roman" w:hAnsi="Times New Roman" w:cs="Times New Roman"/>
                <w:color w:val="333333"/>
                <w:sz w:val="24"/>
                <w:szCs w:val="24"/>
                <w:shd w:val="clear" w:color="auto" w:fill="FFFFFF"/>
              </w:rPr>
              <w:t xml:space="preserve">Reserved Matters relating to the Appearance, Landscaping, Layout and Scale of 18 dwellings (approved under planning permission 13/03166/OUT on 28 April 2015) – </w:t>
            </w:r>
            <w:r w:rsidRPr="00B36407">
              <w:rPr>
                <w:rFonts w:ascii="Times New Roman" w:hAnsi="Times New Roman" w:cs="Times New Roman"/>
                <w:b/>
                <w:color w:val="333333"/>
                <w:sz w:val="24"/>
                <w:szCs w:val="24"/>
                <w:shd w:val="clear" w:color="auto" w:fill="FFFFFF"/>
              </w:rPr>
              <w:t>Decision needed by 3</w:t>
            </w:r>
            <w:r w:rsidRPr="00B36407">
              <w:rPr>
                <w:rFonts w:ascii="Times New Roman" w:hAnsi="Times New Roman" w:cs="Times New Roman"/>
                <w:b/>
                <w:color w:val="333333"/>
                <w:sz w:val="24"/>
                <w:szCs w:val="24"/>
                <w:shd w:val="clear" w:color="auto" w:fill="FFFFFF"/>
                <w:vertAlign w:val="superscript"/>
              </w:rPr>
              <w:t>rd</w:t>
            </w:r>
            <w:r w:rsidRPr="00B36407">
              <w:rPr>
                <w:rFonts w:ascii="Times New Roman" w:hAnsi="Times New Roman" w:cs="Times New Roman"/>
                <w:b/>
                <w:color w:val="333333"/>
                <w:sz w:val="24"/>
                <w:szCs w:val="24"/>
                <w:shd w:val="clear" w:color="auto" w:fill="FFFFFF"/>
              </w:rPr>
              <w:t xml:space="preserve"> Feb 2016</w:t>
            </w:r>
            <w:r w:rsidR="00F30C13">
              <w:rPr>
                <w:rFonts w:ascii="Times New Roman" w:hAnsi="Times New Roman" w:cs="Times New Roman"/>
                <w:b/>
                <w:color w:val="333333"/>
                <w:sz w:val="24"/>
                <w:szCs w:val="24"/>
                <w:shd w:val="clear" w:color="auto" w:fill="FFFFFF"/>
              </w:rPr>
              <w:t>.  All agreed to respond to continue to object to the reserved matters application due to concerns regarding roof height, materials used and issues of the pumped foul water, its maintenance and what if that fails.  Cllr de Maillet abstained.  Proposed by Cllr Rosenthal, 2nded by Cllr Greaves.</w:t>
            </w:r>
            <w:r w:rsidR="001D0CEC">
              <w:rPr>
                <w:rFonts w:ascii="Times New Roman" w:hAnsi="Times New Roman" w:cs="Times New Roman"/>
                <w:b/>
                <w:color w:val="333333"/>
                <w:sz w:val="24"/>
                <w:szCs w:val="24"/>
                <w:shd w:val="clear" w:color="auto" w:fill="FFFFFF"/>
              </w:rPr>
              <w:t xml:space="preserve"> </w:t>
            </w:r>
          </w:p>
          <w:p w:rsidR="0046784D" w:rsidRPr="00B36407" w:rsidRDefault="0046784D" w:rsidP="00B36407">
            <w:pPr>
              <w:pStyle w:val="ListParagraph"/>
              <w:ind w:firstLine="0"/>
              <w:rPr>
                <w:rFonts w:asciiTheme="majorHAnsi" w:hAnsiTheme="majorHAnsi"/>
                <w:sz w:val="24"/>
                <w:szCs w:val="24"/>
              </w:rPr>
            </w:pPr>
          </w:p>
        </w:tc>
        <w:tc>
          <w:tcPr>
            <w:tcW w:w="1559" w:type="dxa"/>
          </w:tcPr>
          <w:p w:rsidR="00724B99" w:rsidRDefault="00724B99" w:rsidP="00880AF7">
            <w:pPr>
              <w:ind w:firstLine="0"/>
              <w:rPr>
                <w:rFonts w:asciiTheme="majorHAnsi" w:hAnsiTheme="majorHAnsi"/>
                <w:sz w:val="24"/>
                <w:szCs w:val="24"/>
              </w:rPr>
            </w:pPr>
          </w:p>
          <w:p w:rsidR="00B454FB" w:rsidRDefault="00B454FB" w:rsidP="00880AF7">
            <w:pPr>
              <w:ind w:firstLine="0"/>
              <w:rPr>
                <w:rFonts w:asciiTheme="majorHAnsi" w:hAnsiTheme="majorHAnsi"/>
                <w:sz w:val="24"/>
                <w:szCs w:val="24"/>
              </w:rPr>
            </w:pPr>
          </w:p>
          <w:p w:rsidR="00B454FB" w:rsidRDefault="00B454FB" w:rsidP="00880AF7">
            <w:pPr>
              <w:ind w:firstLine="0"/>
              <w:rPr>
                <w:rFonts w:asciiTheme="majorHAnsi" w:hAnsiTheme="majorHAnsi"/>
                <w:sz w:val="24"/>
                <w:szCs w:val="24"/>
              </w:rPr>
            </w:pPr>
          </w:p>
          <w:p w:rsidR="00B454FB" w:rsidRDefault="00F30C13" w:rsidP="00880AF7">
            <w:pPr>
              <w:ind w:firstLine="0"/>
              <w:rPr>
                <w:rFonts w:asciiTheme="majorHAnsi" w:hAnsiTheme="majorHAnsi"/>
                <w:sz w:val="24"/>
                <w:szCs w:val="24"/>
              </w:rPr>
            </w:pPr>
            <w:r>
              <w:rPr>
                <w:rFonts w:asciiTheme="majorHAnsi" w:hAnsiTheme="majorHAnsi"/>
                <w:sz w:val="24"/>
                <w:szCs w:val="24"/>
              </w:rPr>
              <w:t>Cllr Kaack to provide responses to clerk to submit</w:t>
            </w:r>
          </w:p>
          <w:p w:rsidR="00B454FB" w:rsidRDefault="00B454FB" w:rsidP="00880AF7">
            <w:pPr>
              <w:ind w:firstLine="0"/>
              <w:rPr>
                <w:rFonts w:asciiTheme="majorHAnsi" w:hAnsiTheme="majorHAnsi"/>
                <w:sz w:val="24"/>
                <w:szCs w:val="24"/>
              </w:rPr>
            </w:pPr>
          </w:p>
          <w:p w:rsidR="00393924" w:rsidRPr="006D0DD3" w:rsidRDefault="00393924" w:rsidP="00880AF7">
            <w:pPr>
              <w:ind w:firstLine="0"/>
              <w:rPr>
                <w:rFonts w:asciiTheme="majorHAnsi" w:hAnsiTheme="majorHAnsi"/>
                <w:sz w:val="24"/>
                <w:szCs w:val="24"/>
              </w:rPr>
            </w:pPr>
          </w:p>
        </w:tc>
      </w:tr>
      <w:tr w:rsidR="00724B99" w:rsidRPr="006D0DD3" w:rsidTr="005606A8">
        <w:tc>
          <w:tcPr>
            <w:tcW w:w="9322" w:type="dxa"/>
          </w:tcPr>
          <w:p w:rsidR="00393924" w:rsidRPr="00393924" w:rsidRDefault="00393924" w:rsidP="00393924">
            <w:pPr>
              <w:ind w:firstLine="0"/>
              <w:rPr>
                <w:rFonts w:asciiTheme="majorHAnsi" w:hAnsiTheme="majorHAnsi"/>
                <w:sz w:val="24"/>
                <w:szCs w:val="24"/>
                <w:u w:val="single"/>
              </w:rPr>
            </w:pPr>
          </w:p>
          <w:p w:rsidR="00324D1E" w:rsidRPr="00B27E15" w:rsidRDefault="00724B99" w:rsidP="00B27E15">
            <w:pPr>
              <w:pStyle w:val="ListParagraph"/>
              <w:numPr>
                <w:ilvl w:val="0"/>
                <w:numId w:val="20"/>
              </w:numPr>
              <w:rPr>
                <w:rFonts w:asciiTheme="majorHAnsi" w:hAnsiTheme="majorHAnsi"/>
                <w:sz w:val="24"/>
                <w:szCs w:val="24"/>
                <w:u w:val="single"/>
              </w:rPr>
            </w:pPr>
            <w:r w:rsidRPr="006D0DD3">
              <w:rPr>
                <w:rFonts w:asciiTheme="majorHAnsi" w:hAnsiTheme="majorHAnsi"/>
                <w:sz w:val="24"/>
                <w:szCs w:val="24"/>
                <w:u w:val="single"/>
              </w:rPr>
              <w:lastRenderedPageBreak/>
              <w:t>Finance</w:t>
            </w:r>
          </w:p>
          <w:p w:rsidR="00324D1E" w:rsidRPr="00324D1E" w:rsidRDefault="00324D1E" w:rsidP="00324D1E">
            <w:pPr>
              <w:ind w:left="360"/>
              <w:rPr>
                <w:rFonts w:ascii="Times New Roman" w:hAnsi="Times New Roman" w:cs="Times New Roman"/>
                <w:sz w:val="28"/>
                <w:szCs w:val="28"/>
              </w:rPr>
            </w:pPr>
            <w:r w:rsidRPr="00324D1E">
              <w:rPr>
                <w:rFonts w:ascii="Times New Roman" w:hAnsi="Times New Roman" w:cs="Times New Roman"/>
                <w:sz w:val="28"/>
                <w:szCs w:val="28"/>
              </w:rPr>
              <w:t>Receipts –</w:t>
            </w:r>
          </w:p>
          <w:p w:rsidR="00393924" w:rsidRPr="00B454FB" w:rsidRDefault="00324D1E" w:rsidP="00391FF9">
            <w:pPr>
              <w:ind w:left="360"/>
              <w:rPr>
                <w:rFonts w:ascii="Times New Roman" w:hAnsi="Times New Roman" w:cs="Times New Roman"/>
                <w:sz w:val="28"/>
                <w:szCs w:val="28"/>
              </w:rPr>
            </w:pPr>
            <w:r w:rsidRPr="00324D1E">
              <w:rPr>
                <w:rFonts w:ascii="Times New Roman" w:hAnsi="Times New Roman" w:cs="Times New Roman"/>
                <w:sz w:val="28"/>
                <w:szCs w:val="28"/>
              </w:rPr>
              <w:t>Payments – payments by BACS were approved at the last meeting and have been paid to:</w:t>
            </w:r>
            <w:r w:rsidR="00393924" w:rsidRPr="00B454FB">
              <w:rPr>
                <w:rFonts w:ascii="Times New Roman" w:hAnsi="Times New Roman" w:cs="Times New Roman"/>
                <w:sz w:val="28"/>
                <w:szCs w:val="28"/>
              </w:rPr>
              <w:t xml:space="preserve"> </w:t>
            </w:r>
          </w:p>
          <w:p w:rsidR="00324D1E" w:rsidRDefault="00391FF9" w:rsidP="00391FF9">
            <w:pPr>
              <w:ind w:firstLine="0"/>
              <w:rPr>
                <w:rFonts w:ascii="Times New Roman" w:hAnsi="Times New Roman" w:cs="Times New Roman"/>
                <w:sz w:val="28"/>
                <w:szCs w:val="28"/>
              </w:rPr>
            </w:pPr>
            <w:r>
              <w:rPr>
                <w:rFonts w:ascii="Times New Roman" w:hAnsi="Times New Roman" w:cs="Times New Roman"/>
                <w:sz w:val="28"/>
                <w:szCs w:val="28"/>
              </w:rPr>
              <w:t xml:space="preserve">          Amanda Wasdell              </w:t>
            </w:r>
            <w:r w:rsidRPr="00760C58">
              <w:rPr>
                <w:rFonts w:ascii="Times New Roman" w:hAnsi="Times New Roman" w:cs="Times New Roman"/>
                <w:sz w:val="28"/>
                <w:szCs w:val="28"/>
              </w:rPr>
              <w:t xml:space="preserve">Salary                                       </w:t>
            </w:r>
            <w:r>
              <w:rPr>
                <w:rFonts w:ascii="Times New Roman" w:hAnsi="Times New Roman" w:cs="Times New Roman"/>
                <w:sz w:val="28"/>
                <w:szCs w:val="28"/>
              </w:rPr>
              <w:t xml:space="preserve">         </w:t>
            </w:r>
            <w:r w:rsidRPr="00760C58">
              <w:rPr>
                <w:rFonts w:ascii="Times New Roman" w:hAnsi="Times New Roman" w:cs="Times New Roman"/>
                <w:sz w:val="28"/>
                <w:szCs w:val="28"/>
              </w:rPr>
              <w:t xml:space="preserve"> £587.60</w:t>
            </w:r>
          </w:p>
          <w:p w:rsidR="00B454FB" w:rsidRPr="00324D1E" w:rsidRDefault="001D0CEC" w:rsidP="00B454FB">
            <w:pPr>
              <w:ind w:firstLine="0"/>
              <w:rPr>
                <w:rFonts w:ascii="Times New Roman" w:hAnsi="Times New Roman" w:cs="Times New Roman"/>
                <w:sz w:val="28"/>
                <w:szCs w:val="28"/>
              </w:rPr>
            </w:pPr>
            <w:r>
              <w:rPr>
                <w:rFonts w:ascii="Times New Roman" w:hAnsi="Times New Roman" w:cs="Times New Roman"/>
                <w:sz w:val="28"/>
                <w:szCs w:val="28"/>
              </w:rPr>
              <w:t xml:space="preserve">          J2B Print                           NP Printing                                        £30.00</w:t>
            </w:r>
          </w:p>
          <w:p w:rsidR="00B454FB" w:rsidRDefault="00B454FB" w:rsidP="00B454FB">
            <w:pPr>
              <w:ind w:left="360"/>
              <w:rPr>
                <w:rFonts w:ascii="Times New Roman" w:hAnsi="Times New Roman" w:cs="Times New Roman"/>
                <w:sz w:val="28"/>
                <w:szCs w:val="28"/>
              </w:rPr>
            </w:pPr>
            <w:r w:rsidRPr="00760C58">
              <w:rPr>
                <w:rFonts w:ascii="Times New Roman" w:hAnsi="Times New Roman" w:cs="Times New Roman"/>
                <w:sz w:val="28"/>
                <w:szCs w:val="28"/>
              </w:rPr>
              <w:t>Payments requiring authorization:</w:t>
            </w:r>
          </w:p>
          <w:p w:rsidR="00391FF9" w:rsidRPr="00760C58" w:rsidRDefault="00391FF9" w:rsidP="00B454FB">
            <w:pPr>
              <w:ind w:left="360"/>
              <w:rPr>
                <w:rFonts w:ascii="Times New Roman" w:hAnsi="Times New Roman" w:cs="Times New Roman"/>
                <w:sz w:val="28"/>
                <w:szCs w:val="28"/>
              </w:rPr>
            </w:pPr>
            <w:r>
              <w:rPr>
                <w:rFonts w:ascii="Times New Roman" w:hAnsi="Times New Roman" w:cs="Times New Roman"/>
                <w:sz w:val="28"/>
                <w:szCs w:val="28"/>
              </w:rPr>
              <w:t xml:space="preserve">Amanda Wasdell              Salary                                                  £587.60               </w:t>
            </w:r>
          </w:p>
          <w:p w:rsidR="00393924" w:rsidRPr="00760C58" w:rsidRDefault="00D70323" w:rsidP="00B454FB">
            <w:pPr>
              <w:ind w:left="360"/>
              <w:rPr>
                <w:rFonts w:ascii="Times New Roman" w:hAnsi="Times New Roman" w:cs="Times New Roman"/>
                <w:sz w:val="28"/>
                <w:szCs w:val="28"/>
              </w:rPr>
            </w:pPr>
            <w:r>
              <w:rPr>
                <w:rFonts w:ascii="Times New Roman" w:hAnsi="Times New Roman" w:cs="Times New Roman"/>
                <w:sz w:val="28"/>
                <w:szCs w:val="28"/>
              </w:rPr>
              <w:t>J2B Print                          NP pr</w:t>
            </w:r>
            <w:r w:rsidR="00B27E15">
              <w:rPr>
                <w:rFonts w:ascii="Times New Roman" w:hAnsi="Times New Roman" w:cs="Times New Roman"/>
                <w:sz w:val="28"/>
                <w:szCs w:val="28"/>
              </w:rPr>
              <w:t>i</w:t>
            </w:r>
            <w:r>
              <w:rPr>
                <w:rFonts w:ascii="Times New Roman" w:hAnsi="Times New Roman" w:cs="Times New Roman"/>
                <w:sz w:val="28"/>
                <w:szCs w:val="28"/>
              </w:rPr>
              <w:t xml:space="preserve">nting                 </w:t>
            </w:r>
            <w:r w:rsidR="001D0CEC">
              <w:rPr>
                <w:rFonts w:ascii="Times New Roman" w:hAnsi="Times New Roman" w:cs="Times New Roman"/>
                <w:sz w:val="28"/>
                <w:szCs w:val="28"/>
              </w:rPr>
              <w:t xml:space="preserve">                          £90.00</w:t>
            </w:r>
          </w:p>
          <w:p w:rsidR="00324D1E" w:rsidRPr="00760C58" w:rsidRDefault="00324D1E" w:rsidP="00324D1E">
            <w:pPr>
              <w:ind w:left="360"/>
              <w:rPr>
                <w:rFonts w:ascii="Times New Roman" w:hAnsi="Times New Roman" w:cs="Times New Roman"/>
                <w:sz w:val="28"/>
                <w:szCs w:val="28"/>
              </w:rPr>
            </w:pPr>
          </w:p>
          <w:p w:rsidR="00CB326F" w:rsidRPr="00B454FB" w:rsidRDefault="001D0CEC" w:rsidP="00B454FB">
            <w:pPr>
              <w:ind w:left="360"/>
              <w:rPr>
                <w:rFonts w:ascii="Times New Roman" w:hAnsi="Times New Roman" w:cs="Times New Roman"/>
                <w:sz w:val="28"/>
                <w:szCs w:val="28"/>
              </w:rPr>
            </w:pPr>
            <w:r>
              <w:rPr>
                <w:rFonts w:ascii="Times New Roman" w:hAnsi="Times New Roman" w:cs="Times New Roman"/>
                <w:sz w:val="28"/>
                <w:szCs w:val="28"/>
              </w:rPr>
              <w:t>Proposed by Cllr Greaves</w:t>
            </w:r>
            <w:r w:rsidR="00B454FB">
              <w:rPr>
                <w:rFonts w:ascii="Times New Roman" w:hAnsi="Times New Roman" w:cs="Times New Roman"/>
                <w:sz w:val="28"/>
                <w:szCs w:val="28"/>
              </w:rPr>
              <w:t>,</w:t>
            </w:r>
            <w:r>
              <w:rPr>
                <w:rFonts w:ascii="Times New Roman" w:hAnsi="Times New Roman" w:cs="Times New Roman"/>
                <w:sz w:val="28"/>
                <w:szCs w:val="28"/>
              </w:rPr>
              <w:t xml:space="preserve"> 2nded by Cllr de Maillet</w:t>
            </w:r>
            <w:r w:rsidR="00B454FB">
              <w:rPr>
                <w:rFonts w:ascii="Times New Roman" w:hAnsi="Times New Roman" w:cs="Times New Roman"/>
                <w:sz w:val="28"/>
                <w:szCs w:val="28"/>
              </w:rPr>
              <w:t>, agreed by all to make these payments</w:t>
            </w:r>
          </w:p>
          <w:p w:rsidR="00724B99" w:rsidRPr="006D0DD3" w:rsidRDefault="00724B99" w:rsidP="00B92A54">
            <w:pPr>
              <w:ind w:firstLine="0"/>
              <w:rPr>
                <w:rFonts w:asciiTheme="majorHAnsi" w:hAnsiTheme="majorHAnsi"/>
                <w:sz w:val="24"/>
                <w:szCs w:val="24"/>
              </w:rPr>
            </w:pPr>
          </w:p>
        </w:tc>
        <w:tc>
          <w:tcPr>
            <w:tcW w:w="1559" w:type="dxa"/>
          </w:tcPr>
          <w:p w:rsidR="00724B99" w:rsidRPr="006D0DD3" w:rsidRDefault="00724B99" w:rsidP="00880AF7">
            <w:pPr>
              <w:ind w:firstLine="0"/>
              <w:rPr>
                <w:rFonts w:asciiTheme="majorHAnsi" w:hAnsiTheme="majorHAnsi"/>
                <w:sz w:val="24"/>
                <w:szCs w:val="24"/>
              </w:rPr>
            </w:pPr>
          </w:p>
        </w:tc>
      </w:tr>
      <w:tr w:rsidR="00CB326F" w:rsidRPr="006D0DD3" w:rsidTr="005606A8">
        <w:tc>
          <w:tcPr>
            <w:tcW w:w="9322" w:type="dxa"/>
          </w:tcPr>
          <w:p w:rsidR="00CB326F" w:rsidRDefault="00CB326F" w:rsidP="007F277A">
            <w:pPr>
              <w:ind w:left="360" w:firstLine="0"/>
              <w:rPr>
                <w:rFonts w:asciiTheme="majorHAnsi" w:hAnsiTheme="majorHAnsi"/>
                <w:sz w:val="24"/>
                <w:szCs w:val="24"/>
                <w:u w:val="single"/>
              </w:rPr>
            </w:pPr>
            <w:r w:rsidRPr="006D0DD3">
              <w:rPr>
                <w:rFonts w:asciiTheme="majorHAnsi" w:hAnsiTheme="majorHAnsi"/>
                <w:sz w:val="24"/>
                <w:szCs w:val="24"/>
                <w:u w:val="single"/>
              </w:rPr>
              <w:lastRenderedPageBreak/>
              <w:t>Date of next meeting –</w:t>
            </w:r>
            <w:r w:rsidR="005D0B85">
              <w:rPr>
                <w:rFonts w:asciiTheme="majorHAnsi" w:hAnsiTheme="majorHAnsi"/>
                <w:sz w:val="24"/>
                <w:szCs w:val="24"/>
                <w:u w:val="single"/>
              </w:rPr>
              <w:t>Feb 29</w:t>
            </w:r>
            <w:r w:rsidR="005D0B85" w:rsidRPr="005D0B85">
              <w:rPr>
                <w:rFonts w:asciiTheme="majorHAnsi" w:hAnsiTheme="majorHAnsi"/>
                <w:sz w:val="24"/>
                <w:szCs w:val="24"/>
                <w:u w:val="single"/>
                <w:vertAlign w:val="superscript"/>
              </w:rPr>
              <w:t>th</w:t>
            </w:r>
            <w:r w:rsidR="001D0CEC">
              <w:rPr>
                <w:rFonts w:asciiTheme="majorHAnsi" w:hAnsiTheme="majorHAnsi"/>
                <w:sz w:val="24"/>
                <w:szCs w:val="24"/>
                <w:u w:val="single"/>
              </w:rPr>
              <w:t xml:space="preserve"> </w:t>
            </w:r>
            <w:r w:rsidR="005D0B85">
              <w:rPr>
                <w:rFonts w:asciiTheme="majorHAnsi" w:hAnsiTheme="majorHAnsi"/>
                <w:sz w:val="24"/>
                <w:szCs w:val="24"/>
                <w:u w:val="single"/>
              </w:rPr>
              <w:t xml:space="preserve"> in the Village Hall</w:t>
            </w:r>
          </w:p>
          <w:p w:rsidR="00F520FE" w:rsidRPr="006D0DD3" w:rsidRDefault="00F520FE" w:rsidP="007F277A">
            <w:pPr>
              <w:ind w:left="360" w:firstLine="0"/>
              <w:rPr>
                <w:rFonts w:asciiTheme="majorHAnsi" w:hAnsiTheme="majorHAnsi"/>
                <w:sz w:val="24"/>
                <w:szCs w:val="24"/>
                <w:u w:val="single"/>
              </w:rPr>
            </w:pPr>
          </w:p>
        </w:tc>
        <w:tc>
          <w:tcPr>
            <w:tcW w:w="1559" w:type="dxa"/>
          </w:tcPr>
          <w:p w:rsidR="00CB326F" w:rsidRPr="006D0DD3" w:rsidRDefault="00391FF9" w:rsidP="00391204">
            <w:pPr>
              <w:ind w:left="360" w:firstLine="0"/>
              <w:rPr>
                <w:rFonts w:asciiTheme="majorHAnsi" w:hAnsiTheme="majorHAnsi"/>
                <w:sz w:val="24"/>
                <w:szCs w:val="24"/>
              </w:rPr>
            </w:pPr>
            <w:r>
              <w:rPr>
                <w:rFonts w:asciiTheme="majorHAnsi" w:hAnsiTheme="majorHAnsi"/>
                <w:sz w:val="24"/>
                <w:szCs w:val="24"/>
              </w:rPr>
              <w:t xml:space="preserve"> </w:t>
            </w:r>
          </w:p>
        </w:tc>
      </w:tr>
      <w:tr w:rsidR="00CC4982" w:rsidRPr="006D0DD3" w:rsidTr="005606A8">
        <w:tc>
          <w:tcPr>
            <w:tcW w:w="9322" w:type="dxa"/>
          </w:tcPr>
          <w:p w:rsidR="00CC4982" w:rsidRPr="00CC4982" w:rsidRDefault="005D0B85" w:rsidP="007F277A">
            <w:pPr>
              <w:ind w:left="360" w:firstLine="0"/>
              <w:rPr>
                <w:rFonts w:asciiTheme="majorHAnsi" w:hAnsiTheme="majorHAnsi"/>
                <w:sz w:val="24"/>
                <w:szCs w:val="24"/>
              </w:rPr>
            </w:pPr>
            <w:r>
              <w:rPr>
                <w:rFonts w:asciiTheme="majorHAnsi" w:hAnsiTheme="majorHAnsi"/>
                <w:sz w:val="24"/>
                <w:szCs w:val="24"/>
              </w:rPr>
              <w:t>Items for next meeting –Traffic Calming and Speeding</w:t>
            </w:r>
            <w:r w:rsidR="001D0CEC">
              <w:rPr>
                <w:rFonts w:asciiTheme="majorHAnsi" w:hAnsiTheme="majorHAnsi"/>
                <w:sz w:val="24"/>
                <w:szCs w:val="24"/>
              </w:rPr>
              <w:t>, Recordings</w:t>
            </w:r>
          </w:p>
        </w:tc>
        <w:tc>
          <w:tcPr>
            <w:tcW w:w="1559" w:type="dxa"/>
          </w:tcPr>
          <w:p w:rsidR="00CC4982" w:rsidRDefault="00CC4982" w:rsidP="00391204">
            <w:pPr>
              <w:ind w:left="360" w:firstLine="0"/>
              <w:rPr>
                <w:rFonts w:asciiTheme="majorHAnsi" w:hAnsiTheme="majorHAnsi"/>
                <w:sz w:val="24"/>
                <w:szCs w:val="24"/>
              </w:rPr>
            </w:pPr>
          </w:p>
        </w:tc>
      </w:tr>
    </w:tbl>
    <w:p w:rsidR="005D0B85" w:rsidRDefault="005D0B85" w:rsidP="005D0B85">
      <w:pPr>
        <w:pStyle w:val="NoSpacing"/>
        <w:rPr>
          <w:b/>
          <w:sz w:val="24"/>
          <w:szCs w:val="24"/>
        </w:rPr>
      </w:pPr>
    </w:p>
    <w:p w:rsidR="005D0B85" w:rsidRDefault="005D0B85" w:rsidP="005D0B85">
      <w:pPr>
        <w:pStyle w:val="NoSpacing"/>
        <w:rPr>
          <w:b/>
          <w:sz w:val="24"/>
          <w:szCs w:val="24"/>
        </w:rPr>
      </w:pPr>
    </w:p>
    <w:p w:rsidR="005D0B85" w:rsidRDefault="005D0B85" w:rsidP="005D0B85">
      <w:pPr>
        <w:pStyle w:val="NoSpacing"/>
        <w:rPr>
          <w:b/>
          <w:sz w:val="24"/>
          <w:szCs w:val="24"/>
        </w:rPr>
      </w:pPr>
    </w:p>
    <w:p w:rsidR="00940B5F" w:rsidRDefault="00940B5F" w:rsidP="005D0B85">
      <w:pPr>
        <w:pStyle w:val="NoSpacing"/>
        <w:rPr>
          <w:b/>
          <w:sz w:val="24"/>
          <w:szCs w:val="24"/>
        </w:rPr>
      </w:pPr>
    </w:p>
    <w:p w:rsidR="00940B5F" w:rsidRDefault="00940B5F" w:rsidP="005D0B85">
      <w:pPr>
        <w:pStyle w:val="NoSpacing"/>
        <w:rPr>
          <w:b/>
          <w:sz w:val="24"/>
          <w:szCs w:val="24"/>
        </w:rPr>
      </w:pPr>
    </w:p>
    <w:p w:rsidR="00940B5F" w:rsidRDefault="00940B5F" w:rsidP="005D0B85">
      <w:pPr>
        <w:pStyle w:val="NoSpacing"/>
        <w:rPr>
          <w:b/>
          <w:sz w:val="24"/>
          <w:szCs w:val="24"/>
        </w:rPr>
      </w:pPr>
    </w:p>
    <w:p w:rsidR="00940B5F" w:rsidRDefault="00940B5F" w:rsidP="005D0B85">
      <w:pPr>
        <w:pStyle w:val="NoSpacing"/>
        <w:rPr>
          <w:b/>
          <w:sz w:val="24"/>
          <w:szCs w:val="24"/>
        </w:rPr>
      </w:pPr>
    </w:p>
    <w:p w:rsidR="00940B5F" w:rsidRDefault="00940B5F" w:rsidP="005D0B85">
      <w:pPr>
        <w:pStyle w:val="NoSpacing"/>
        <w:rPr>
          <w:b/>
          <w:sz w:val="24"/>
          <w:szCs w:val="24"/>
        </w:rPr>
      </w:pPr>
    </w:p>
    <w:p w:rsidR="00940B5F" w:rsidRDefault="00940B5F" w:rsidP="005D0B85">
      <w:pPr>
        <w:pStyle w:val="NoSpacing"/>
        <w:rPr>
          <w:b/>
          <w:sz w:val="24"/>
          <w:szCs w:val="24"/>
        </w:rPr>
      </w:pPr>
    </w:p>
    <w:p w:rsidR="00940B5F" w:rsidRDefault="00940B5F" w:rsidP="005D0B85">
      <w:pPr>
        <w:pStyle w:val="NoSpacing"/>
        <w:rPr>
          <w:b/>
          <w:sz w:val="24"/>
          <w:szCs w:val="24"/>
        </w:rPr>
      </w:pPr>
    </w:p>
    <w:p w:rsidR="00940B5F" w:rsidRDefault="00940B5F" w:rsidP="005D0B85">
      <w:pPr>
        <w:pStyle w:val="NoSpacing"/>
        <w:rPr>
          <w:b/>
          <w:sz w:val="24"/>
          <w:szCs w:val="24"/>
        </w:rPr>
      </w:pPr>
    </w:p>
    <w:p w:rsidR="00940B5F" w:rsidRDefault="00940B5F" w:rsidP="005D0B85">
      <w:pPr>
        <w:pStyle w:val="NoSpacing"/>
        <w:rPr>
          <w:b/>
          <w:sz w:val="24"/>
          <w:szCs w:val="24"/>
        </w:rPr>
      </w:pPr>
    </w:p>
    <w:p w:rsidR="00940B5F" w:rsidRDefault="00940B5F" w:rsidP="005D0B85">
      <w:pPr>
        <w:pStyle w:val="NoSpacing"/>
        <w:rPr>
          <w:b/>
          <w:sz w:val="24"/>
          <w:szCs w:val="24"/>
        </w:rPr>
      </w:pPr>
    </w:p>
    <w:p w:rsidR="00940B5F" w:rsidRDefault="00940B5F" w:rsidP="005D0B85">
      <w:pPr>
        <w:pStyle w:val="NoSpacing"/>
        <w:rPr>
          <w:b/>
          <w:sz w:val="24"/>
          <w:szCs w:val="24"/>
        </w:rPr>
      </w:pPr>
    </w:p>
    <w:p w:rsidR="00940B5F" w:rsidRDefault="00940B5F" w:rsidP="005D0B85">
      <w:pPr>
        <w:pStyle w:val="NoSpacing"/>
        <w:rPr>
          <w:b/>
          <w:sz w:val="24"/>
          <w:szCs w:val="24"/>
        </w:rPr>
      </w:pPr>
    </w:p>
    <w:p w:rsidR="00940B5F" w:rsidRDefault="00940B5F" w:rsidP="005D0B85">
      <w:pPr>
        <w:pStyle w:val="NoSpacing"/>
        <w:rPr>
          <w:b/>
          <w:sz w:val="24"/>
          <w:szCs w:val="24"/>
        </w:rPr>
      </w:pPr>
    </w:p>
    <w:p w:rsidR="00940B5F" w:rsidRDefault="00940B5F" w:rsidP="005D0B85">
      <w:pPr>
        <w:pStyle w:val="NoSpacing"/>
        <w:rPr>
          <w:b/>
          <w:sz w:val="24"/>
          <w:szCs w:val="24"/>
        </w:rPr>
      </w:pPr>
    </w:p>
    <w:p w:rsidR="00940B5F" w:rsidRDefault="00940B5F" w:rsidP="005D0B85">
      <w:pPr>
        <w:pStyle w:val="NoSpacing"/>
        <w:rPr>
          <w:b/>
          <w:sz w:val="24"/>
          <w:szCs w:val="24"/>
        </w:rPr>
      </w:pPr>
    </w:p>
    <w:p w:rsidR="00940B5F" w:rsidRDefault="00940B5F" w:rsidP="005D0B85">
      <w:pPr>
        <w:pStyle w:val="NoSpacing"/>
        <w:rPr>
          <w:b/>
          <w:sz w:val="24"/>
          <w:szCs w:val="24"/>
        </w:rPr>
      </w:pPr>
    </w:p>
    <w:p w:rsidR="00940B5F" w:rsidRDefault="00940B5F" w:rsidP="005D0B85">
      <w:pPr>
        <w:pStyle w:val="NoSpacing"/>
        <w:rPr>
          <w:b/>
          <w:sz w:val="24"/>
          <w:szCs w:val="24"/>
        </w:rPr>
      </w:pPr>
    </w:p>
    <w:p w:rsidR="00940B5F" w:rsidRDefault="00940B5F" w:rsidP="005D0B85">
      <w:pPr>
        <w:pStyle w:val="NoSpacing"/>
        <w:rPr>
          <w:b/>
          <w:sz w:val="24"/>
          <w:szCs w:val="24"/>
        </w:rPr>
      </w:pPr>
    </w:p>
    <w:p w:rsidR="00940B5F" w:rsidRDefault="00940B5F" w:rsidP="005D0B85">
      <w:pPr>
        <w:pStyle w:val="NoSpacing"/>
        <w:rPr>
          <w:b/>
          <w:sz w:val="24"/>
          <w:szCs w:val="24"/>
        </w:rPr>
      </w:pPr>
    </w:p>
    <w:p w:rsidR="00940B5F" w:rsidRDefault="00940B5F" w:rsidP="005D0B85">
      <w:pPr>
        <w:pStyle w:val="NoSpacing"/>
        <w:rPr>
          <w:b/>
          <w:sz w:val="24"/>
          <w:szCs w:val="24"/>
        </w:rPr>
      </w:pPr>
    </w:p>
    <w:p w:rsidR="00940B5F" w:rsidRDefault="00940B5F" w:rsidP="005D0B85">
      <w:pPr>
        <w:pStyle w:val="NoSpacing"/>
        <w:rPr>
          <w:b/>
          <w:sz w:val="24"/>
          <w:szCs w:val="24"/>
        </w:rPr>
      </w:pPr>
    </w:p>
    <w:p w:rsidR="00940B5F" w:rsidRDefault="00940B5F" w:rsidP="005D0B85">
      <w:pPr>
        <w:pStyle w:val="NoSpacing"/>
        <w:rPr>
          <w:b/>
          <w:sz w:val="24"/>
          <w:szCs w:val="24"/>
        </w:rPr>
      </w:pPr>
    </w:p>
    <w:p w:rsidR="00940B5F" w:rsidRDefault="00940B5F" w:rsidP="005D0B85">
      <w:pPr>
        <w:pStyle w:val="NoSpacing"/>
        <w:rPr>
          <w:b/>
          <w:sz w:val="24"/>
          <w:szCs w:val="24"/>
        </w:rPr>
      </w:pPr>
    </w:p>
    <w:p w:rsidR="00940B5F" w:rsidRDefault="00940B5F" w:rsidP="005D0B85">
      <w:pPr>
        <w:pStyle w:val="NoSpacing"/>
        <w:rPr>
          <w:b/>
          <w:sz w:val="24"/>
          <w:szCs w:val="24"/>
        </w:rPr>
      </w:pPr>
    </w:p>
    <w:p w:rsidR="00940B5F" w:rsidRDefault="00940B5F" w:rsidP="005D0B85">
      <w:pPr>
        <w:pStyle w:val="NoSpacing"/>
        <w:rPr>
          <w:b/>
          <w:sz w:val="24"/>
          <w:szCs w:val="24"/>
        </w:rPr>
      </w:pPr>
    </w:p>
    <w:p w:rsidR="00940B5F" w:rsidRDefault="00940B5F" w:rsidP="005D0B85">
      <w:pPr>
        <w:pStyle w:val="NoSpacing"/>
        <w:rPr>
          <w:b/>
          <w:sz w:val="24"/>
          <w:szCs w:val="24"/>
        </w:rPr>
      </w:pPr>
    </w:p>
    <w:p w:rsidR="00940B5F" w:rsidRDefault="00940B5F" w:rsidP="005D0B85">
      <w:pPr>
        <w:pStyle w:val="NoSpacing"/>
        <w:rPr>
          <w:b/>
          <w:sz w:val="24"/>
          <w:szCs w:val="24"/>
        </w:rPr>
      </w:pPr>
    </w:p>
    <w:p w:rsidR="00940B5F" w:rsidRDefault="00940B5F" w:rsidP="005D0B85">
      <w:pPr>
        <w:pStyle w:val="NoSpacing"/>
        <w:rPr>
          <w:b/>
          <w:sz w:val="24"/>
          <w:szCs w:val="24"/>
        </w:rPr>
      </w:pPr>
    </w:p>
    <w:p w:rsidR="00940B5F" w:rsidRDefault="00940B5F" w:rsidP="005D0B85">
      <w:pPr>
        <w:pStyle w:val="NoSpacing"/>
        <w:rPr>
          <w:b/>
          <w:sz w:val="24"/>
          <w:szCs w:val="24"/>
        </w:rPr>
      </w:pPr>
    </w:p>
    <w:p w:rsidR="00940B5F" w:rsidRDefault="00940B5F" w:rsidP="005D0B85">
      <w:pPr>
        <w:pStyle w:val="NoSpacing"/>
        <w:rPr>
          <w:b/>
          <w:sz w:val="24"/>
          <w:szCs w:val="24"/>
        </w:rPr>
      </w:pPr>
    </w:p>
    <w:p w:rsidR="00940B5F" w:rsidRDefault="00940B5F" w:rsidP="005D0B85">
      <w:pPr>
        <w:pStyle w:val="NoSpacing"/>
        <w:rPr>
          <w:b/>
          <w:sz w:val="24"/>
          <w:szCs w:val="24"/>
        </w:rPr>
      </w:pPr>
    </w:p>
    <w:p w:rsidR="00940B5F" w:rsidRDefault="00940B5F" w:rsidP="005D0B85">
      <w:pPr>
        <w:pStyle w:val="NoSpacing"/>
        <w:rPr>
          <w:b/>
          <w:sz w:val="24"/>
          <w:szCs w:val="24"/>
        </w:rPr>
      </w:pPr>
    </w:p>
    <w:p w:rsidR="005D0B85" w:rsidRPr="00BC2D14" w:rsidRDefault="005D0B85" w:rsidP="005D0B85">
      <w:pPr>
        <w:pStyle w:val="NoSpacing"/>
        <w:rPr>
          <w:b/>
          <w:sz w:val="24"/>
          <w:szCs w:val="24"/>
        </w:rPr>
      </w:pPr>
      <w:r w:rsidRPr="00BC2D14">
        <w:rPr>
          <w:b/>
          <w:sz w:val="24"/>
          <w:szCs w:val="24"/>
        </w:rPr>
        <w:lastRenderedPageBreak/>
        <w:t>Village Hall Committee Meeting Mon 18th January 2016 - Report for Parish Council</w:t>
      </w:r>
    </w:p>
    <w:p w:rsidR="005D0B85" w:rsidRDefault="005D0B85" w:rsidP="005D0B85">
      <w:pPr>
        <w:pStyle w:val="NoSpacing"/>
        <w:rPr>
          <w:sz w:val="24"/>
          <w:szCs w:val="24"/>
        </w:rPr>
      </w:pPr>
    </w:p>
    <w:p w:rsidR="005D0B85" w:rsidRPr="00BC2D14" w:rsidRDefault="005D0B85" w:rsidP="005D0B85">
      <w:pPr>
        <w:pStyle w:val="NoSpacing"/>
        <w:rPr>
          <w:b/>
          <w:sz w:val="24"/>
          <w:szCs w:val="24"/>
        </w:rPr>
      </w:pPr>
      <w:r w:rsidRPr="00BC2D14">
        <w:rPr>
          <w:b/>
          <w:sz w:val="24"/>
          <w:szCs w:val="24"/>
        </w:rPr>
        <w:t>Matters Arising</w:t>
      </w:r>
    </w:p>
    <w:p w:rsidR="005D0B85" w:rsidRDefault="005D0B85" w:rsidP="005D0B85">
      <w:pPr>
        <w:pStyle w:val="NoSpacing"/>
        <w:rPr>
          <w:sz w:val="24"/>
          <w:szCs w:val="24"/>
        </w:rPr>
      </w:pPr>
      <w:r>
        <w:rPr>
          <w:sz w:val="24"/>
          <w:szCs w:val="24"/>
        </w:rPr>
        <w:t>a) Picturehouse - £1,000 in Bank but need to replace amplifier. Awaiting a quote.</w:t>
      </w:r>
    </w:p>
    <w:p w:rsidR="005D0B85" w:rsidRDefault="005D0B85" w:rsidP="005D0B85">
      <w:pPr>
        <w:pStyle w:val="NoSpacing"/>
        <w:rPr>
          <w:sz w:val="24"/>
          <w:szCs w:val="24"/>
        </w:rPr>
      </w:pPr>
    </w:p>
    <w:p w:rsidR="005D0B85" w:rsidRDefault="005D0B85" w:rsidP="005D0B85">
      <w:pPr>
        <w:pStyle w:val="NoSpacing"/>
        <w:rPr>
          <w:sz w:val="24"/>
          <w:szCs w:val="24"/>
        </w:rPr>
      </w:pPr>
      <w:r>
        <w:rPr>
          <w:sz w:val="24"/>
          <w:szCs w:val="24"/>
        </w:rPr>
        <w:t>b) Risk Assessment Report - Chris Righton, Lisa Bryan and Penny Whitesmith setting a date to go through this and address any issues.</w:t>
      </w:r>
    </w:p>
    <w:p w:rsidR="005D0B85" w:rsidRDefault="005D0B85" w:rsidP="005D0B85">
      <w:pPr>
        <w:pStyle w:val="NoSpacing"/>
        <w:rPr>
          <w:sz w:val="24"/>
          <w:szCs w:val="24"/>
        </w:rPr>
      </w:pPr>
    </w:p>
    <w:p w:rsidR="005D0B85" w:rsidRDefault="005D0B85" w:rsidP="005D0B85">
      <w:pPr>
        <w:pStyle w:val="NoSpacing"/>
        <w:rPr>
          <w:sz w:val="24"/>
          <w:szCs w:val="24"/>
        </w:rPr>
      </w:pPr>
      <w:r>
        <w:rPr>
          <w:sz w:val="24"/>
          <w:szCs w:val="24"/>
        </w:rPr>
        <w:t>c) Lisa Bryan will ask for quote for a perspex plaque for Drama Shed to honour financial donors to this project.</w:t>
      </w:r>
    </w:p>
    <w:p w:rsidR="005D0B85" w:rsidRDefault="005D0B85" w:rsidP="005D0B85">
      <w:pPr>
        <w:pStyle w:val="NoSpacing"/>
        <w:rPr>
          <w:sz w:val="24"/>
          <w:szCs w:val="24"/>
        </w:rPr>
      </w:pPr>
    </w:p>
    <w:p w:rsidR="005D0B85" w:rsidRDefault="005D0B85" w:rsidP="005D0B85">
      <w:pPr>
        <w:pStyle w:val="NoSpacing"/>
        <w:rPr>
          <w:sz w:val="24"/>
          <w:szCs w:val="24"/>
        </w:rPr>
      </w:pPr>
      <w:r>
        <w:rPr>
          <w:sz w:val="24"/>
          <w:szCs w:val="24"/>
        </w:rPr>
        <w:t>d)  4 Hand Driers needed for toilets. £507 from significantly Sue Gilkes Quiz Night will go towards cost.</w:t>
      </w:r>
    </w:p>
    <w:p w:rsidR="005D0B85" w:rsidRDefault="005D0B85" w:rsidP="005D0B85">
      <w:pPr>
        <w:pStyle w:val="NoSpacing"/>
        <w:rPr>
          <w:sz w:val="24"/>
          <w:szCs w:val="24"/>
        </w:rPr>
      </w:pPr>
      <w:r>
        <w:rPr>
          <w:sz w:val="24"/>
          <w:szCs w:val="24"/>
        </w:rPr>
        <w:t>Installation cost will be approx £120. Lisa Bryan sourcing appropriate driers at approximately £180 + VAT each, with 10 second drying time and at least a 2 year Warranty. Total cost approximately £1,000.</w:t>
      </w:r>
    </w:p>
    <w:p w:rsidR="005D0B85" w:rsidRDefault="005D0B85" w:rsidP="005D0B85">
      <w:pPr>
        <w:pStyle w:val="NoSpacing"/>
        <w:rPr>
          <w:sz w:val="24"/>
          <w:szCs w:val="24"/>
        </w:rPr>
      </w:pPr>
    </w:p>
    <w:p w:rsidR="005D0B85" w:rsidRDefault="005D0B85" w:rsidP="005D0B85">
      <w:pPr>
        <w:pStyle w:val="NoSpacing"/>
        <w:rPr>
          <w:sz w:val="24"/>
          <w:szCs w:val="24"/>
        </w:rPr>
      </w:pPr>
      <w:r>
        <w:rPr>
          <w:sz w:val="24"/>
          <w:szCs w:val="24"/>
        </w:rPr>
        <w:t xml:space="preserve">e) Penny Whitesmith will investigate possible grants re a new slide for Play Area. Maggie </w:t>
      </w:r>
      <w:proofErr w:type="spellStart"/>
      <w:r>
        <w:rPr>
          <w:sz w:val="24"/>
          <w:szCs w:val="24"/>
        </w:rPr>
        <w:t>Witherick</w:t>
      </w:r>
      <w:proofErr w:type="spellEnd"/>
      <w:r>
        <w:rPr>
          <w:sz w:val="24"/>
          <w:szCs w:val="24"/>
        </w:rPr>
        <w:t xml:space="preserve"> confirmed that up to £3,000 would be available to Village Hall Committee for 2016-17 from Parish Council precept for projects, but that this was a total potential amount </w:t>
      </w:r>
      <w:proofErr w:type="gramStart"/>
      <w:r>
        <w:rPr>
          <w:sz w:val="24"/>
          <w:szCs w:val="24"/>
        </w:rPr>
        <w:t>and  not</w:t>
      </w:r>
      <w:proofErr w:type="gramEnd"/>
      <w:r>
        <w:rPr>
          <w:sz w:val="24"/>
          <w:szCs w:val="24"/>
        </w:rPr>
        <w:t xml:space="preserve"> a guaranteed amount.</w:t>
      </w:r>
    </w:p>
    <w:p w:rsidR="005D0B85" w:rsidRDefault="005D0B85" w:rsidP="005D0B85">
      <w:pPr>
        <w:pStyle w:val="NoSpacing"/>
        <w:rPr>
          <w:sz w:val="24"/>
          <w:szCs w:val="24"/>
        </w:rPr>
      </w:pPr>
    </w:p>
    <w:p w:rsidR="005D0B85" w:rsidRDefault="005D0B85" w:rsidP="005D0B85">
      <w:pPr>
        <w:pStyle w:val="NoSpacing"/>
        <w:rPr>
          <w:sz w:val="24"/>
          <w:szCs w:val="24"/>
        </w:rPr>
      </w:pPr>
      <w:r>
        <w:rPr>
          <w:sz w:val="24"/>
          <w:szCs w:val="24"/>
        </w:rPr>
        <w:t>f) New chairs will cost £4275. No County Council Grant was available this time. Brailes Show now has a Constitution and any remaining balance, after other donations and a specified amount retained for next year's Show, will go to Village Hall Committee. Once this money is confirmed Lisa Bryan will order the chairs.</w:t>
      </w:r>
    </w:p>
    <w:p w:rsidR="005D0B85" w:rsidRDefault="005D0B85" w:rsidP="005D0B85">
      <w:pPr>
        <w:pStyle w:val="NoSpacing"/>
        <w:rPr>
          <w:sz w:val="24"/>
          <w:szCs w:val="24"/>
        </w:rPr>
      </w:pPr>
    </w:p>
    <w:p w:rsidR="005D0B85" w:rsidRDefault="005D0B85" w:rsidP="005D0B85">
      <w:pPr>
        <w:pStyle w:val="NoSpacing"/>
        <w:rPr>
          <w:sz w:val="24"/>
          <w:szCs w:val="24"/>
        </w:rPr>
      </w:pPr>
      <w:r>
        <w:rPr>
          <w:sz w:val="24"/>
          <w:szCs w:val="24"/>
        </w:rPr>
        <w:t>g) Village Hall floor needs sanding and resealing. Lisa Bryan will get quotes.</w:t>
      </w:r>
    </w:p>
    <w:p w:rsidR="005D0B85" w:rsidRDefault="005D0B85" w:rsidP="005D0B85">
      <w:pPr>
        <w:pStyle w:val="NoSpacing"/>
        <w:rPr>
          <w:sz w:val="24"/>
          <w:szCs w:val="24"/>
        </w:rPr>
      </w:pPr>
    </w:p>
    <w:p w:rsidR="005D0B85" w:rsidRDefault="005D0B85" w:rsidP="005D0B85">
      <w:pPr>
        <w:pStyle w:val="NoSpacing"/>
        <w:rPr>
          <w:sz w:val="24"/>
          <w:szCs w:val="24"/>
        </w:rPr>
      </w:pPr>
      <w:r>
        <w:rPr>
          <w:sz w:val="24"/>
          <w:szCs w:val="24"/>
        </w:rPr>
        <w:t xml:space="preserve">h) It will cost £230 to repaint 3 toilet ceilings. Lisa Bryan will investigate cost of plastic fascia and </w:t>
      </w:r>
      <w:proofErr w:type="gramStart"/>
      <w:r>
        <w:rPr>
          <w:sz w:val="24"/>
          <w:szCs w:val="24"/>
        </w:rPr>
        <w:t>sealant  to</w:t>
      </w:r>
      <w:proofErr w:type="gramEnd"/>
      <w:r>
        <w:rPr>
          <w:sz w:val="24"/>
          <w:szCs w:val="24"/>
        </w:rPr>
        <w:t xml:space="preserve"> cover wooden areas in toilets so no ongoing maintenance.</w:t>
      </w:r>
    </w:p>
    <w:p w:rsidR="005D0B85" w:rsidRDefault="005D0B85" w:rsidP="005D0B85">
      <w:pPr>
        <w:pStyle w:val="NoSpacing"/>
        <w:rPr>
          <w:sz w:val="24"/>
          <w:szCs w:val="24"/>
        </w:rPr>
      </w:pPr>
    </w:p>
    <w:p w:rsidR="005D0B85" w:rsidRDefault="005D0B85" w:rsidP="005D0B85">
      <w:pPr>
        <w:pStyle w:val="NoSpacing"/>
        <w:rPr>
          <w:sz w:val="24"/>
          <w:szCs w:val="24"/>
        </w:rPr>
      </w:pPr>
      <w:proofErr w:type="spellStart"/>
      <w:r>
        <w:rPr>
          <w:sz w:val="24"/>
          <w:szCs w:val="24"/>
        </w:rPr>
        <w:t>i</w:t>
      </w:r>
      <w:proofErr w:type="spellEnd"/>
      <w:r>
        <w:rPr>
          <w:sz w:val="24"/>
          <w:szCs w:val="24"/>
        </w:rPr>
        <w:t xml:space="preserve">) Proposed </w:t>
      </w:r>
      <w:proofErr w:type="gramStart"/>
      <w:r>
        <w:rPr>
          <w:sz w:val="24"/>
          <w:szCs w:val="24"/>
        </w:rPr>
        <w:t>Bar</w:t>
      </w:r>
      <w:proofErr w:type="gramEnd"/>
      <w:r>
        <w:rPr>
          <w:sz w:val="24"/>
          <w:szCs w:val="24"/>
        </w:rPr>
        <w:t xml:space="preserve"> Extension - Chris Righton will ask Trevor Bury to do some plans so that quotations can be sourced.  This would</w:t>
      </w:r>
      <w:bookmarkStart w:id="0" w:name="_GoBack"/>
      <w:bookmarkEnd w:id="0"/>
      <w:r>
        <w:rPr>
          <w:sz w:val="24"/>
          <w:szCs w:val="24"/>
        </w:rPr>
        <w:t xml:space="preserve"> be a grant/fund raising only proposal and expected to cost in the region of £15,000</w:t>
      </w:r>
    </w:p>
    <w:p w:rsidR="005D0B85" w:rsidRDefault="005D0B85" w:rsidP="005D0B85">
      <w:pPr>
        <w:pStyle w:val="NoSpacing"/>
        <w:rPr>
          <w:sz w:val="24"/>
          <w:szCs w:val="24"/>
        </w:rPr>
      </w:pPr>
    </w:p>
    <w:p w:rsidR="005D0B85" w:rsidRDefault="005D0B85" w:rsidP="005D0B85">
      <w:pPr>
        <w:pStyle w:val="NoSpacing"/>
        <w:rPr>
          <w:b/>
          <w:sz w:val="24"/>
          <w:szCs w:val="24"/>
        </w:rPr>
      </w:pPr>
      <w:r w:rsidRPr="00BC2D14">
        <w:rPr>
          <w:b/>
          <w:sz w:val="24"/>
          <w:szCs w:val="24"/>
        </w:rPr>
        <w:t>Financial Report</w:t>
      </w:r>
    </w:p>
    <w:p w:rsidR="005D0B85" w:rsidRDefault="005D0B85" w:rsidP="005D0B85">
      <w:pPr>
        <w:pStyle w:val="NoSpacing"/>
        <w:rPr>
          <w:sz w:val="24"/>
          <w:szCs w:val="24"/>
        </w:rPr>
      </w:pPr>
      <w:r>
        <w:rPr>
          <w:sz w:val="24"/>
          <w:szCs w:val="24"/>
        </w:rPr>
        <w:t>1. Bank Account Balance at Mon 18th Jan 2016 is £10,153.71</w:t>
      </w:r>
    </w:p>
    <w:p w:rsidR="005D0B85" w:rsidRDefault="005D0B85" w:rsidP="005D0B85">
      <w:pPr>
        <w:pStyle w:val="NoSpacing"/>
        <w:rPr>
          <w:sz w:val="24"/>
          <w:szCs w:val="24"/>
        </w:rPr>
      </w:pPr>
      <w:r>
        <w:rPr>
          <w:sz w:val="24"/>
          <w:szCs w:val="24"/>
        </w:rPr>
        <w:t xml:space="preserve">    Cash Account Balance at Mon 18th Jan 2016 is £117.85</w:t>
      </w:r>
    </w:p>
    <w:p w:rsidR="005D0B85" w:rsidRDefault="005D0B85" w:rsidP="005D0B85">
      <w:pPr>
        <w:pStyle w:val="NoSpacing"/>
        <w:rPr>
          <w:sz w:val="24"/>
          <w:szCs w:val="24"/>
        </w:rPr>
      </w:pPr>
    </w:p>
    <w:p w:rsidR="005D0B85" w:rsidRDefault="005D0B85" w:rsidP="005D0B85">
      <w:pPr>
        <w:pStyle w:val="NoSpacing"/>
        <w:rPr>
          <w:sz w:val="24"/>
          <w:szCs w:val="24"/>
        </w:rPr>
      </w:pPr>
      <w:r>
        <w:rPr>
          <w:sz w:val="24"/>
          <w:szCs w:val="24"/>
        </w:rPr>
        <w:t>2. Insurance - Penny Whitesmith to obtain alternative quotes to compare with current provider NFU.</w:t>
      </w:r>
    </w:p>
    <w:p w:rsidR="005D0B85" w:rsidRDefault="005D0B85" w:rsidP="005D0B85">
      <w:pPr>
        <w:pStyle w:val="NoSpacing"/>
        <w:rPr>
          <w:sz w:val="24"/>
          <w:szCs w:val="24"/>
        </w:rPr>
      </w:pPr>
    </w:p>
    <w:p w:rsidR="005D0B85" w:rsidRDefault="005D0B85" w:rsidP="005D0B85">
      <w:pPr>
        <w:pStyle w:val="NoSpacing"/>
        <w:rPr>
          <w:sz w:val="24"/>
          <w:szCs w:val="24"/>
        </w:rPr>
      </w:pPr>
      <w:r>
        <w:rPr>
          <w:sz w:val="24"/>
          <w:szCs w:val="24"/>
        </w:rPr>
        <w:t>3. Water - currently £900 in credit with Severn Trent and Penny Whitesmith has requested they review usage and amend payment plan, plus give refund once Feb 2016 bill paid.</w:t>
      </w:r>
    </w:p>
    <w:p w:rsidR="005D0B85" w:rsidRPr="00BC2D14" w:rsidRDefault="005D0B85" w:rsidP="005D0B85">
      <w:pPr>
        <w:pStyle w:val="NoSpacing"/>
        <w:rPr>
          <w:sz w:val="24"/>
          <w:szCs w:val="24"/>
        </w:rPr>
      </w:pPr>
    </w:p>
    <w:p w:rsidR="005D0B85" w:rsidRPr="000C4B7E" w:rsidRDefault="005D0B85" w:rsidP="005D0B85">
      <w:pPr>
        <w:pStyle w:val="NoSpacing"/>
        <w:rPr>
          <w:sz w:val="24"/>
          <w:szCs w:val="24"/>
        </w:rPr>
      </w:pPr>
    </w:p>
    <w:p w:rsidR="00B27E15" w:rsidRPr="006D0DD3" w:rsidRDefault="00B27E15" w:rsidP="00B27E15">
      <w:pPr>
        <w:spacing w:after="200" w:line="276" w:lineRule="auto"/>
        <w:ind w:firstLine="0"/>
        <w:rPr>
          <w:rFonts w:asciiTheme="majorHAnsi" w:hAnsiTheme="majorHAnsi"/>
          <w:sz w:val="24"/>
          <w:szCs w:val="24"/>
        </w:rPr>
      </w:pPr>
    </w:p>
    <w:sectPr w:rsidR="00B27E15" w:rsidRPr="006D0DD3" w:rsidSect="00BD46A5">
      <w:pgSz w:w="11906" w:h="16838"/>
      <w:pgMar w:top="720" w:right="720" w:bottom="720"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E59" w:rsidRDefault="00310E59" w:rsidP="00A34413">
      <w:r>
        <w:separator/>
      </w:r>
    </w:p>
  </w:endnote>
  <w:endnote w:type="continuationSeparator" w:id="0">
    <w:p w:rsidR="00310E59" w:rsidRDefault="00310E59" w:rsidP="00A344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E59" w:rsidRDefault="00310E59" w:rsidP="00A34413">
      <w:r>
        <w:separator/>
      </w:r>
    </w:p>
  </w:footnote>
  <w:footnote w:type="continuationSeparator" w:id="0">
    <w:p w:rsidR="00310E59" w:rsidRDefault="00310E59" w:rsidP="00A344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7B50"/>
    <w:multiLevelType w:val="hybridMultilevel"/>
    <w:tmpl w:val="077466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AE770F9"/>
    <w:multiLevelType w:val="hybridMultilevel"/>
    <w:tmpl w:val="AC78E7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2A5E1D"/>
    <w:multiLevelType w:val="hybridMultilevel"/>
    <w:tmpl w:val="B030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2D5400"/>
    <w:multiLevelType w:val="hybridMultilevel"/>
    <w:tmpl w:val="7BD6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8B2D16"/>
    <w:multiLevelType w:val="hybridMultilevel"/>
    <w:tmpl w:val="F9CA4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FF3492"/>
    <w:multiLevelType w:val="hybridMultilevel"/>
    <w:tmpl w:val="06D0D7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8B3646"/>
    <w:multiLevelType w:val="hybridMultilevel"/>
    <w:tmpl w:val="E57A3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6123ED7"/>
    <w:multiLevelType w:val="hybridMultilevel"/>
    <w:tmpl w:val="FE08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3C7EC3"/>
    <w:multiLevelType w:val="hybridMultilevel"/>
    <w:tmpl w:val="AAC8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F4200F"/>
    <w:multiLevelType w:val="hybridMultilevel"/>
    <w:tmpl w:val="182E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80213F"/>
    <w:multiLevelType w:val="hybridMultilevel"/>
    <w:tmpl w:val="5670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F5062F"/>
    <w:multiLevelType w:val="hybridMultilevel"/>
    <w:tmpl w:val="C10EE9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2C44215"/>
    <w:multiLevelType w:val="hybridMultilevel"/>
    <w:tmpl w:val="1ACA25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6B56BCB"/>
    <w:multiLevelType w:val="hybridMultilevel"/>
    <w:tmpl w:val="3DD0C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711758"/>
    <w:multiLevelType w:val="hybridMultilevel"/>
    <w:tmpl w:val="64825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EB207D"/>
    <w:multiLevelType w:val="hybridMultilevel"/>
    <w:tmpl w:val="AE708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BB584A"/>
    <w:multiLevelType w:val="hybridMultilevel"/>
    <w:tmpl w:val="717AF75E"/>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7">
    <w:nsid w:val="40AD6DFF"/>
    <w:multiLevelType w:val="hybridMultilevel"/>
    <w:tmpl w:val="4F5851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62E1668"/>
    <w:multiLevelType w:val="hybridMultilevel"/>
    <w:tmpl w:val="9D463568"/>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46BA20AC"/>
    <w:multiLevelType w:val="hybridMultilevel"/>
    <w:tmpl w:val="7FDCB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F91951"/>
    <w:multiLevelType w:val="hybridMultilevel"/>
    <w:tmpl w:val="843C5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DC6C94"/>
    <w:multiLevelType w:val="hybridMultilevel"/>
    <w:tmpl w:val="88B4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3C27AF"/>
    <w:multiLevelType w:val="hybridMultilevel"/>
    <w:tmpl w:val="2B468D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4EDB65DB"/>
    <w:multiLevelType w:val="hybridMultilevel"/>
    <w:tmpl w:val="49C2F362"/>
    <w:lvl w:ilvl="0" w:tplc="0809000F">
      <w:start w:val="1"/>
      <w:numFmt w:val="decimal"/>
      <w:lvlText w:val="%1."/>
      <w:lvlJc w:val="left"/>
      <w:pPr>
        <w:ind w:left="502"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913199"/>
    <w:multiLevelType w:val="hybridMultilevel"/>
    <w:tmpl w:val="F3C693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15203AD"/>
    <w:multiLevelType w:val="hybridMultilevel"/>
    <w:tmpl w:val="56C4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38509C"/>
    <w:multiLevelType w:val="hybridMultilevel"/>
    <w:tmpl w:val="07780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9C363A7"/>
    <w:multiLevelType w:val="hybridMultilevel"/>
    <w:tmpl w:val="1FB4B26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nsid w:val="5D4D16D3"/>
    <w:multiLevelType w:val="hybridMultilevel"/>
    <w:tmpl w:val="DC9CC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DF53FD"/>
    <w:multiLevelType w:val="hybridMultilevel"/>
    <w:tmpl w:val="8F92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0F123B"/>
    <w:multiLevelType w:val="hybridMultilevel"/>
    <w:tmpl w:val="26A84DD8"/>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32">
    <w:nsid w:val="5F7723F6"/>
    <w:multiLevelType w:val="hybridMultilevel"/>
    <w:tmpl w:val="B27AA11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0764F67"/>
    <w:multiLevelType w:val="hybridMultilevel"/>
    <w:tmpl w:val="00541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27C7EED"/>
    <w:multiLevelType w:val="hybridMultilevel"/>
    <w:tmpl w:val="48B6F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C84CAE"/>
    <w:multiLevelType w:val="hybridMultilevel"/>
    <w:tmpl w:val="CF2EBA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76438B6"/>
    <w:multiLevelType w:val="hybridMultilevel"/>
    <w:tmpl w:val="6CC06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7CC4D00"/>
    <w:multiLevelType w:val="hybridMultilevel"/>
    <w:tmpl w:val="8766B3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8403A0F"/>
    <w:multiLevelType w:val="hybridMultilevel"/>
    <w:tmpl w:val="1E8425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nsid w:val="68A4356E"/>
    <w:multiLevelType w:val="hybridMultilevel"/>
    <w:tmpl w:val="CBFAD69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40">
    <w:nsid w:val="68AA112B"/>
    <w:multiLevelType w:val="hybridMultilevel"/>
    <w:tmpl w:val="AE9289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69424525"/>
    <w:multiLevelType w:val="hybridMultilevel"/>
    <w:tmpl w:val="BBCC22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6BEC0388"/>
    <w:multiLevelType w:val="hybridMultilevel"/>
    <w:tmpl w:val="8AB22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6F124A63"/>
    <w:multiLevelType w:val="hybridMultilevel"/>
    <w:tmpl w:val="0972A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F45740F"/>
    <w:multiLevelType w:val="hybridMultilevel"/>
    <w:tmpl w:val="46E2C8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74A10A00"/>
    <w:multiLevelType w:val="hybridMultilevel"/>
    <w:tmpl w:val="A21C9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540583C"/>
    <w:multiLevelType w:val="hybridMultilevel"/>
    <w:tmpl w:val="7E1C5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6085A80"/>
    <w:multiLevelType w:val="hybridMultilevel"/>
    <w:tmpl w:val="2D5EE9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nsid w:val="7E420426"/>
    <w:multiLevelType w:val="hybridMultilevel"/>
    <w:tmpl w:val="AC46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1"/>
  </w:num>
  <w:num w:numId="2">
    <w:abstractNumId w:val="25"/>
  </w:num>
  <w:num w:numId="3">
    <w:abstractNumId w:val="10"/>
  </w:num>
  <w:num w:numId="4">
    <w:abstractNumId w:val="13"/>
  </w:num>
  <w:num w:numId="5">
    <w:abstractNumId w:val="46"/>
  </w:num>
  <w:num w:numId="6">
    <w:abstractNumId w:val="36"/>
  </w:num>
  <w:num w:numId="7">
    <w:abstractNumId w:val="6"/>
  </w:num>
  <w:num w:numId="8">
    <w:abstractNumId w:val="30"/>
  </w:num>
  <w:num w:numId="9">
    <w:abstractNumId w:val="9"/>
  </w:num>
  <w:num w:numId="10">
    <w:abstractNumId w:val="8"/>
  </w:num>
  <w:num w:numId="11">
    <w:abstractNumId w:val="2"/>
  </w:num>
  <w:num w:numId="12">
    <w:abstractNumId w:val="5"/>
  </w:num>
  <w:num w:numId="13">
    <w:abstractNumId w:val="26"/>
  </w:num>
  <w:num w:numId="14">
    <w:abstractNumId w:val="15"/>
  </w:num>
  <w:num w:numId="15">
    <w:abstractNumId w:val="48"/>
  </w:num>
  <w:num w:numId="16">
    <w:abstractNumId w:val="19"/>
  </w:num>
  <w:num w:numId="17">
    <w:abstractNumId w:val="4"/>
  </w:num>
  <w:num w:numId="18">
    <w:abstractNumId w:val="20"/>
  </w:num>
  <w:num w:numId="19">
    <w:abstractNumId w:val="14"/>
  </w:num>
  <w:num w:numId="20">
    <w:abstractNumId w:val="23"/>
  </w:num>
  <w:num w:numId="21">
    <w:abstractNumId w:val="42"/>
  </w:num>
  <w:num w:numId="22">
    <w:abstractNumId w:val="32"/>
  </w:num>
  <w:num w:numId="23">
    <w:abstractNumId w:val="7"/>
  </w:num>
  <w:num w:numId="24">
    <w:abstractNumId w:val="47"/>
  </w:num>
  <w:num w:numId="25">
    <w:abstractNumId w:val="29"/>
  </w:num>
  <w:num w:numId="26">
    <w:abstractNumId w:val="1"/>
  </w:num>
  <w:num w:numId="27">
    <w:abstractNumId w:val="40"/>
  </w:num>
  <w:num w:numId="28">
    <w:abstractNumId w:val="37"/>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5"/>
  </w:num>
  <w:num w:numId="32">
    <w:abstractNumId w:val="12"/>
  </w:num>
  <w:num w:numId="33">
    <w:abstractNumId w:val="31"/>
  </w:num>
  <w:num w:numId="34">
    <w:abstractNumId w:val="3"/>
  </w:num>
  <w:num w:numId="35">
    <w:abstractNumId w:val="28"/>
  </w:num>
  <w:num w:numId="36">
    <w:abstractNumId w:val="0"/>
  </w:num>
  <w:num w:numId="37">
    <w:abstractNumId w:val="24"/>
  </w:num>
  <w:num w:numId="38">
    <w:abstractNumId w:val="45"/>
  </w:num>
  <w:num w:numId="39">
    <w:abstractNumId w:val="27"/>
  </w:num>
  <w:num w:numId="40">
    <w:abstractNumId w:val="44"/>
  </w:num>
  <w:num w:numId="41">
    <w:abstractNumId w:val="34"/>
  </w:num>
  <w:num w:numId="42">
    <w:abstractNumId w:val="16"/>
  </w:num>
  <w:num w:numId="43">
    <w:abstractNumId w:val="39"/>
  </w:num>
  <w:num w:numId="44">
    <w:abstractNumId w:val="22"/>
  </w:num>
  <w:num w:numId="45">
    <w:abstractNumId w:val="17"/>
  </w:num>
  <w:num w:numId="46">
    <w:abstractNumId w:val="33"/>
  </w:num>
  <w:num w:numId="47">
    <w:abstractNumId w:val="43"/>
  </w:num>
  <w:num w:numId="48">
    <w:abstractNumId w:val="41"/>
  </w:num>
  <w:num w:numId="49">
    <w:abstractNumId w:val="38"/>
  </w:num>
  <w:num w:numId="5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C3839"/>
    <w:rsid w:val="000015FC"/>
    <w:rsid w:val="00006E40"/>
    <w:rsid w:val="000072C4"/>
    <w:rsid w:val="00016E2F"/>
    <w:rsid w:val="00017486"/>
    <w:rsid w:val="00032D93"/>
    <w:rsid w:val="00045394"/>
    <w:rsid w:val="00046D6F"/>
    <w:rsid w:val="0004768C"/>
    <w:rsid w:val="000506CE"/>
    <w:rsid w:val="00052A85"/>
    <w:rsid w:val="00063671"/>
    <w:rsid w:val="00065542"/>
    <w:rsid w:val="00080CA4"/>
    <w:rsid w:val="00082211"/>
    <w:rsid w:val="00083F8D"/>
    <w:rsid w:val="0008438D"/>
    <w:rsid w:val="00084E2B"/>
    <w:rsid w:val="00085577"/>
    <w:rsid w:val="000855B8"/>
    <w:rsid w:val="00087D18"/>
    <w:rsid w:val="000A1C82"/>
    <w:rsid w:val="000A26C9"/>
    <w:rsid w:val="000A485D"/>
    <w:rsid w:val="000A4B79"/>
    <w:rsid w:val="000A5674"/>
    <w:rsid w:val="000B1282"/>
    <w:rsid w:val="000B44EF"/>
    <w:rsid w:val="000B6921"/>
    <w:rsid w:val="000B7F4F"/>
    <w:rsid w:val="000C4970"/>
    <w:rsid w:val="000E14BC"/>
    <w:rsid w:val="000E19DC"/>
    <w:rsid w:val="000E4196"/>
    <w:rsid w:val="000E7577"/>
    <w:rsid w:val="000F4071"/>
    <w:rsid w:val="000F6933"/>
    <w:rsid w:val="000F7EC4"/>
    <w:rsid w:val="00101780"/>
    <w:rsid w:val="00112772"/>
    <w:rsid w:val="001243E9"/>
    <w:rsid w:val="00127215"/>
    <w:rsid w:val="00132191"/>
    <w:rsid w:val="00133554"/>
    <w:rsid w:val="00136389"/>
    <w:rsid w:val="001414A9"/>
    <w:rsid w:val="00144578"/>
    <w:rsid w:val="00162D04"/>
    <w:rsid w:val="00163F61"/>
    <w:rsid w:val="0017243C"/>
    <w:rsid w:val="0017489F"/>
    <w:rsid w:val="00174A5B"/>
    <w:rsid w:val="00175542"/>
    <w:rsid w:val="00192737"/>
    <w:rsid w:val="001A19CD"/>
    <w:rsid w:val="001A38D0"/>
    <w:rsid w:val="001A7C0C"/>
    <w:rsid w:val="001B58A6"/>
    <w:rsid w:val="001C3B11"/>
    <w:rsid w:val="001C69E8"/>
    <w:rsid w:val="001D0CEC"/>
    <w:rsid w:val="001D45AE"/>
    <w:rsid w:val="001D4BC4"/>
    <w:rsid w:val="001E12C5"/>
    <w:rsid w:val="001E4F48"/>
    <w:rsid w:val="001F1747"/>
    <w:rsid w:val="001F7B54"/>
    <w:rsid w:val="002007BC"/>
    <w:rsid w:val="00200B80"/>
    <w:rsid w:val="00200DFA"/>
    <w:rsid w:val="00223D8C"/>
    <w:rsid w:val="00231F45"/>
    <w:rsid w:val="00232E63"/>
    <w:rsid w:val="00245499"/>
    <w:rsid w:val="00245D46"/>
    <w:rsid w:val="0025168C"/>
    <w:rsid w:val="002632D0"/>
    <w:rsid w:val="00263318"/>
    <w:rsid w:val="0027028D"/>
    <w:rsid w:val="0027580E"/>
    <w:rsid w:val="002861CA"/>
    <w:rsid w:val="00286C32"/>
    <w:rsid w:val="00287A65"/>
    <w:rsid w:val="002934D1"/>
    <w:rsid w:val="002A6404"/>
    <w:rsid w:val="002B5318"/>
    <w:rsid w:val="002C0849"/>
    <w:rsid w:val="002C1968"/>
    <w:rsid w:val="002C1A58"/>
    <w:rsid w:val="002C7066"/>
    <w:rsid w:val="002C7A2A"/>
    <w:rsid w:val="002D5CA2"/>
    <w:rsid w:val="002E4A02"/>
    <w:rsid w:val="002F127D"/>
    <w:rsid w:val="002F6693"/>
    <w:rsid w:val="00303005"/>
    <w:rsid w:val="00310E59"/>
    <w:rsid w:val="00314D97"/>
    <w:rsid w:val="003154C3"/>
    <w:rsid w:val="0032451F"/>
    <w:rsid w:val="00324D1E"/>
    <w:rsid w:val="00335651"/>
    <w:rsid w:val="003448BA"/>
    <w:rsid w:val="00344B5F"/>
    <w:rsid w:val="003452E4"/>
    <w:rsid w:val="00345376"/>
    <w:rsid w:val="00345571"/>
    <w:rsid w:val="003508BC"/>
    <w:rsid w:val="003519AE"/>
    <w:rsid w:val="0035514C"/>
    <w:rsid w:val="00362C98"/>
    <w:rsid w:val="003673F7"/>
    <w:rsid w:val="003711B5"/>
    <w:rsid w:val="003744EE"/>
    <w:rsid w:val="00377C65"/>
    <w:rsid w:val="003809BE"/>
    <w:rsid w:val="00384778"/>
    <w:rsid w:val="00384E9E"/>
    <w:rsid w:val="00386920"/>
    <w:rsid w:val="00391204"/>
    <w:rsid w:val="00391FF9"/>
    <w:rsid w:val="00393924"/>
    <w:rsid w:val="003A22EA"/>
    <w:rsid w:val="003A7C58"/>
    <w:rsid w:val="003B4E8E"/>
    <w:rsid w:val="003B580C"/>
    <w:rsid w:val="003B7259"/>
    <w:rsid w:val="003C566F"/>
    <w:rsid w:val="003C7FC6"/>
    <w:rsid w:val="003D0471"/>
    <w:rsid w:val="003D0A2F"/>
    <w:rsid w:val="003D6C19"/>
    <w:rsid w:val="003E6047"/>
    <w:rsid w:val="003E73C2"/>
    <w:rsid w:val="003F7C7E"/>
    <w:rsid w:val="00401DA9"/>
    <w:rsid w:val="00403F5F"/>
    <w:rsid w:val="004060DB"/>
    <w:rsid w:val="00406606"/>
    <w:rsid w:val="004079F2"/>
    <w:rsid w:val="00411785"/>
    <w:rsid w:val="0043073C"/>
    <w:rsid w:val="00431165"/>
    <w:rsid w:val="00431BD3"/>
    <w:rsid w:val="0043403D"/>
    <w:rsid w:val="00442E37"/>
    <w:rsid w:val="00446E2F"/>
    <w:rsid w:val="00452EB9"/>
    <w:rsid w:val="00460F60"/>
    <w:rsid w:val="0046111B"/>
    <w:rsid w:val="0046784D"/>
    <w:rsid w:val="0047416F"/>
    <w:rsid w:val="00480BC9"/>
    <w:rsid w:val="00482552"/>
    <w:rsid w:val="00482A5C"/>
    <w:rsid w:val="00482C76"/>
    <w:rsid w:val="00485C27"/>
    <w:rsid w:val="00487258"/>
    <w:rsid w:val="004900FE"/>
    <w:rsid w:val="00492B39"/>
    <w:rsid w:val="00493D14"/>
    <w:rsid w:val="00494546"/>
    <w:rsid w:val="0049506B"/>
    <w:rsid w:val="004976D8"/>
    <w:rsid w:val="00497E0F"/>
    <w:rsid w:val="004A0B18"/>
    <w:rsid w:val="004A4F2C"/>
    <w:rsid w:val="004A7AFE"/>
    <w:rsid w:val="004B0148"/>
    <w:rsid w:val="004B3663"/>
    <w:rsid w:val="004B4401"/>
    <w:rsid w:val="004D0F4E"/>
    <w:rsid w:val="004D24EF"/>
    <w:rsid w:val="004D309C"/>
    <w:rsid w:val="004D7FBB"/>
    <w:rsid w:val="004E693C"/>
    <w:rsid w:val="004F315A"/>
    <w:rsid w:val="00503FCF"/>
    <w:rsid w:val="00524FC2"/>
    <w:rsid w:val="0053239D"/>
    <w:rsid w:val="00534B29"/>
    <w:rsid w:val="00534D49"/>
    <w:rsid w:val="00540B13"/>
    <w:rsid w:val="005606A8"/>
    <w:rsid w:val="00560F08"/>
    <w:rsid w:val="005718F8"/>
    <w:rsid w:val="00573398"/>
    <w:rsid w:val="005751BB"/>
    <w:rsid w:val="0058321E"/>
    <w:rsid w:val="00591BDB"/>
    <w:rsid w:val="00593D26"/>
    <w:rsid w:val="005A0548"/>
    <w:rsid w:val="005A20FE"/>
    <w:rsid w:val="005A4866"/>
    <w:rsid w:val="005B28CD"/>
    <w:rsid w:val="005B4EC8"/>
    <w:rsid w:val="005B714C"/>
    <w:rsid w:val="005C5E47"/>
    <w:rsid w:val="005C615C"/>
    <w:rsid w:val="005D0B85"/>
    <w:rsid w:val="005D0FAB"/>
    <w:rsid w:val="005D1E21"/>
    <w:rsid w:val="005E10F0"/>
    <w:rsid w:val="005E3B1D"/>
    <w:rsid w:val="005E4DEF"/>
    <w:rsid w:val="005E5E45"/>
    <w:rsid w:val="005F1D44"/>
    <w:rsid w:val="005F3140"/>
    <w:rsid w:val="005F5B3A"/>
    <w:rsid w:val="005F7266"/>
    <w:rsid w:val="00600B52"/>
    <w:rsid w:val="006010D1"/>
    <w:rsid w:val="00602016"/>
    <w:rsid w:val="00602D3F"/>
    <w:rsid w:val="00605126"/>
    <w:rsid w:val="00607A52"/>
    <w:rsid w:val="00610E58"/>
    <w:rsid w:val="00613E5D"/>
    <w:rsid w:val="00614F6F"/>
    <w:rsid w:val="006170EE"/>
    <w:rsid w:val="00631103"/>
    <w:rsid w:val="00631E4B"/>
    <w:rsid w:val="00632272"/>
    <w:rsid w:val="00633938"/>
    <w:rsid w:val="00637B9D"/>
    <w:rsid w:val="006467DB"/>
    <w:rsid w:val="00646A22"/>
    <w:rsid w:val="00646B70"/>
    <w:rsid w:val="00655B7A"/>
    <w:rsid w:val="006570F3"/>
    <w:rsid w:val="00665D4F"/>
    <w:rsid w:val="006702D4"/>
    <w:rsid w:val="00672979"/>
    <w:rsid w:val="00673FE9"/>
    <w:rsid w:val="006740F8"/>
    <w:rsid w:val="00674609"/>
    <w:rsid w:val="00674D6E"/>
    <w:rsid w:val="00683526"/>
    <w:rsid w:val="00690ADA"/>
    <w:rsid w:val="0069159F"/>
    <w:rsid w:val="006929E6"/>
    <w:rsid w:val="0069378F"/>
    <w:rsid w:val="0069445D"/>
    <w:rsid w:val="006A3DB3"/>
    <w:rsid w:val="006A401A"/>
    <w:rsid w:val="006A4F74"/>
    <w:rsid w:val="006B0940"/>
    <w:rsid w:val="006B4B77"/>
    <w:rsid w:val="006D0DD3"/>
    <w:rsid w:val="006E036F"/>
    <w:rsid w:val="006E41BA"/>
    <w:rsid w:val="006E4E86"/>
    <w:rsid w:val="006E6169"/>
    <w:rsid w:val="006E63A1"/>
    <w:rsid w:val="006F31B6"/>
    <w:rsid w:val="006F3B70"/>
    <w:rsid w:val="00700996"/>
    <w:rsid w:val="00702850"/>
    <w:rsid w:val="00702FB1"/>
    <w:rsid w:val="007030E4"/>
    <w:rsid w:val="00703BD6"/>
    <w:rsid w:val="00705FAC"/>
    <w:rsid w:val="00711481"/>
    <w:rsid w:val="007132B0"/>
    <w:rsid w:val="00715A05"/>
    <w:rsid w:val="0072265D"/>
    <w:rsid w:val="0072330A"/>
    <w:rsid w:val="00724B99"/>
    <w:rsid w:val="007319BE"/>
    <w:rsid w:val="007400C3"/>
    <w:rsid w:val="00742D67"/>
    <w:rsid w:val="00743935"/>
    <w:rsid w:val="00750C24"/>
    <w:rsid w:val="00755646"/>
    <w:rsid w:val="0075669C"/>
    <w:rsid w:val="00760C58"/>
    <w:rsid w:val="00765E5E"/>
    <w:rsid w:val="00767387"/>
    <w:rsid w:val="00776511"/>
    <w:rsid w:val="00784AB8"/>
    <w:rsid w:val="007865D0"/>
    <w:rsid w:val="00787F03"/>
    <w:rsid w:val="00791A06"/>
    <w:rsid w:val="00791AAF"/>
    <w:rsid w:val="007960CF"/>
    <w:rsid w:val="007A2F25"/>
    <w:rsid w:val="007A4C5B"/>
    <w:rsid w:val="007A6995"/>
    <w:rsid w:val="007B1553"/>
    <w:rsid w:val="007B4566"/>
    <w:rsid w:val="007C1878"/>
    <w:rsid w:val="007C2A11"/>
    <w:rsid w:val="007C2F34"/>
    <w:rsid w:val="007C6442"/>
    <w:rsid w:val="007C7884"/>
    <w:rsid w:val="007D086A"/>
    <w:rsid w:val="007D0A00"/>
    <w:rsid w:val="007D2E03"/>
    <w:rsid w:val="007D575E"/>
    <w:rsid w:val="007D6C2D"/>
    <w:rsid w:val="007E149D"/>
    <w:rsid w:val="007E181F"/>
    <w:rsid w:val="007E40C6"/>
    <w:rsid w:val="007E52BB"/>
    <w:rsid w:val="007F277A"/>
    <w:rsid w:val="007F6BA1"/>
    <w:rsid w:val="007F6C00"/>
    <w:rsid w:val="00801740"/>
    <w:rsid w:val="00804633"/>
    <w:rsid w:val="0080572A"/>
    <w:rsid w:val="008144C3"/>
    <w:rsid w:val="00816034"/>
    <w:rsid w:val="0081605E"/>
    <w:rsid w:val="008160FD"/>
    <w:rsid w:val="00817AE5"/>
    <w:rsid w:val="00820C3E"/>
    <w:rsid w:val="008217B9"/>
    <w:rsid w:val="008218ED"/>
    <w:rsid w:val="00821BC4"/>
    <w:rsid w:val="00826BE7"/>
    <w:rsid w:val="00832678"/>
    <w:rsid w:val="008327AD"/>
    <w:rsid w:val="00840CDA"/>
    <w:rsid w:val="008426F1"/>
    <w:rsid w:val="008434F1"/>
    <w:rsid w:val="008442E6"/>
    <w:rsid w:val="00846A91"/>
    <w:rsid w:val="00864166"/>
    <w:rsid w:val="008705A3"/>
    <w:rsid w:val="008723D3"/>
    <w:rsid w:val="008773C4"/>
    <w:rsid w:val="00880AF7"/>
    <w:rsid w:val="00880CEB"/>
    <w:rsid w:val="00882304"/>
    <w:rsid w:val="00882AD6"/>
    <w:rsid w:val="0088388F"/>
    <w:rsid w:val="00885FAE"/>
    <w:rsid w:val="00886418"/>
    <w:rsid w:val="00894645"/>
    <w:rsid w:val="0089759D"/>
    <w:rsid w:val="008A1364"/>
    <w:rsid w:val="008A1561"/>
    <w:rsid w:val="008A553F"/>
    <w:rsid w:val="008B02BB"/>
    <w:rsid w:val="008B0D77"/>
    <w:rsid w:val="008B1425"/>
    <w:rsid w:val="008B41E7"/>
    <w:rsid w:val="008D2E8D"/>
    <w:rsid w:val="008D5EAA"/>
    <w:rsid w:val="008E19F7"/>
    <w:rsid w:val="008E5A6C"/>
    <w:rsid w:val="008F1615"/>
    <w:rsid w:val="00902DDF"/>
    <w:rsid w:val="009034B0"/>
    <w:rsid w:val="00907474"/>
    <w:rsid w:val="0090749B"/>
    <w:rsid w:val="00915E27"/>
    <w:rsid w:val="00921E38"/>
    <w:rsid w:val="00922DF4"/>
    <w:rsid w:val="00932931"/>
    <w:rsid w:val="00932989"/>
    <w:rsid w:val="0093672E"/>
    <w:rsid w:val="00940B5F"/>
    <w:rsid w:val="00940BFB"/>
    <w:rsid w:val="00943A37"/>
    <w:rsid w:val="009457E7"/>
    <w:rsid w:val="0095455A"/>
    <w:rsid w:val="00965539"/>
    <w:rsid w:val="00965575"/>
    <w:rsid w:val="00984EF4"/>
    <w:rsid w:val="00985DC6"/>
    <w:rsid w:val="00986813"/>
    <w:rsid w:val="009949CE"/>
    <w:rsid w:val="00996DBF"/>
    <w:rsid w:val="009970D7"/>
    <w:rsid w:val="009A0CA9"/>
    <w:rsid w:val="009B0FB5"/>
    <w:rsid w:val="009B108F"/>
    <w:rsid w:val="009B7B97"/>
    <w:rsid w:val="009C5549"/>
    <w:rsid w:val="009D2F46"/>
    <w:rsid w:val="009D4CE4"/>
    <w:rsid w:val="009E0D30"/>
    <w:rsid w:val="009F0385"/>
    <w:rsid w:val="009F18E1"/>
    <w:rsid w:val="009F1CFF"/>
    <w:rsid w:val="009F52D3"/>
    <w:rsid w:val="009F6938"/>
    <w:rsid w:val="00A0770E"/>
    <w:rsid w:val="00A12E93"/>
    <w:rsid w:val="00A26134"/>
    <w:rsid w:val="00A26A57"/>
    <w:rsid w:val="00A27A55"/>
    <w:rsid w:val="00A34413"/>
    <w:rsid w:val="00A40282"/>
    <w:rsid w:val="00A42310"/>
    <w:rsid w:val="00A50D22"/>
    <w:rsid w:val="00A57192"/>
    <w:rsid w:val="00A57994"/>
    <w:rsid w:val="00A62635"/>
    <w:rsid w:val="00A65A33"/>
    <w:rsid w:val="00A65C6B"/>
    <w:rsid w:val="00A663BB"/>
    <w:rsid w:val="00A6676D"/>
    <w:rsid w:val="00A67E0D"/>
    <w:rsid w:val="00A76537"/>
    <w:rsid w:val="00A81749"/>
    <w:rsid w:val="00A92984"/>
    <w:rsid w:val="00A96339"/>
    <w:rsid w:val="00AA0911"/>
    <w:rsid w:val="00AB3DC5"/>
    <w:rsid w:val="00AC20CA"/>
    <w:rsid w:val="00AC38E1"/>
    <w:rsid w:val="00AC3B70"/>
    <w:rsid w:val="00AC4EA5"/>
    <w:rsid w:val="00AD0A0D"/>
    <w:rsid w:val="00AD6B28"/>
    <w:rsid w:val="00AE0D92"/>
    <w:rsid w:val="00AE5026"/>
    <w:rsid w:val="00AE74C9"/>
    <w:rsid w:val="00AE7684"/>
    <w:rsid w:val="00AF7017"/>
    <w:rsid w:val="00AF7659"/>
    <w:rsid w:val="00B00149"/>
    <w:rsid w:val="00B06036"/>
    <w:rsid w:val="00B1190E"/>
    <w:rsid w:val="00B12192"/>
    <w:rsid w:val="00B12511"/>
    <w:rsid w:val="00B13D37"/>
    <w:rsid w:val="00B1464B"/>
    <w:rsid w:val="00B148A9"/>
    <w:rsid w:val="00B21BE4"/>
    <w:rsid w:val="00B24394"/>
    <w:rsid w:val="00B27E15"/>
    <w:rsid w:val="00B30C46"/>
    <w:rsid w:val="00B36407"/>
    <w:rsid w:val="00B4159E"/>
    <w:rsid w:val="00B41690"/>
    <w:rsid w:val="00B454FB"/>
    <w:rsid w:val="00B5353B"/>
    <w:rsid w:val="00B621CB"/>
    <w:rsid w:val="00B63D9D"/>
    <w:rsid w:val="00B87B47"/>
    <w:rsid w:val="00B91FDC"/>
    <w:rsid w:val="00B92A54"/>
    <w:rsid w:val="00B92E08"/>
    <w:rsid w:val="00BA0C1D"/>
    <w:rsid w:val="00BA0FED"/>
    <w:rsid w:val="00BA21C4"/>
    <w:rsid w:val="00BA321F"/>
    <w:rsid w:val="00BA3D53"/>
    <w:rsid w:val="00BC348E"/>
    <w:rsid w:val="00BC3839"/>
    <w:rsid w:val="00BC4F45"/>
    <w:rsid w:val="00BC6977"/>
    <w:rsid w:val="00BD0037"/>
    <w:rsid w:val="00BD3289"/>
    <w:rsid w:val="00BD3539"/>
    <w:rsid w:val="00BD424E"/>
    <w:rsid w:val="00BD46A5"/>
    <w:rsid w:val="00BE186F"/>
    <w:rsid w:val="00BE53B6"/>
    <w:rsid w:val="00BE70B4"/>
    <w:rsid w:val="00BF0423"/>
    <w:rsid w:val="00BF05E4"/>
    <w:rsid w:val="00BF616E"/>
    <w:rsid w:val="00C02E2D"/>
    <w:rsid w:val="00C0398E"/>
    <w:rsid w:val="00C12FEE"/>
    <w:rsid w:val="00C136B8"/>
    <w:rsid w:val="00C23A07"/>
    <w:rsid w:val="00C25D69"/>
    <w:rsid w:val="00C36FC2"/>
    <w:rsid w:val="00C37734"/>
    <w:rsid w:val="00C42EFE"/>
    <w:rsid w:val="00C45128"/>
    <w:rsid w:val="00C62074"/>
    <w:rsid w:val="00C622D6"/>
    <w:rsid w:val="00C71113"/>
    <w:rsid w:val="00C90DE6"/>
    <w:rsid w:val="00C954C5"/>
    <w:rsid w:val="00C96506"/>
    <w:rsid w:val="00C97E47"/>
    <w:rsid w:val="00CB3010"/>
    <w:rsid w:val="00CB326F"/>
    <w:rsid w:val="00CB5207"/>
    <w:rsid w:val="00CB6649"/>
    <w:rsid w:val="00CC4982"/>
    <w:rsid w:val="00CC6405"/>
    <w:rsid w:val="00CC756E"/>
    <w:rsid w:val="00CE07DC"/>
    <w:rsid w:val="00CE25EE"/>
    <w:rsid w:val="00CE3216"/>
    <w:rsid w:val="00CE3D02"/>
    <w:rsid w:val="00CE4CB4"/>
    <w:rsid w:val="00CE7877"/>
    <w:rsid w:val="00CF04C2"/>
    <w:rsid w:val="00D12152"/>
    <w:rsid w:val="00D16E74"/>
    <w:rsid w:val="00D26AC1"/>
    <w:rsid w:val="00D35F29"/>
    <w:rsid w:val="00D37DA0"/>
    <w:rsid w:val="00D4347D"/>
    <w:rsid w:val="00D4738F"/>
    <w:rsid w:val="00D5196B"/>
    <w:rsid w:val="00D53B03"/>
    <w:rsid w:val="00D5751A"/>
    <w:rsid w:val="00D60D5C"/>
    <w:rsid w:val="00D6230B"/>
    <w:rsid w:val="00D662FC"/>
    <w:rsid w:val="00D70323"/>
    <w:rsid w:val="00D714AC"/>
    <w:rsid w:val="00D7401E"/>
    <w:rsid w:val="00D75D22"/>
    <w:rsid w:val="00D7654C"/>
    <w:rsid w:val="00D83CA7"/>
    <w:rsid w:val="00D9288D"/>
    <w:rsid w:val="00D92DE3"/>
    <w:rsid w:val="00D92E88"/>
    <w:rsid w:val="00D972B8"/>
    <w:rsid w:val="00DA0B8E"/>
    <w:rsid w:val="00DA66BE"/>
    <w:rsid w:val="00DA7611"/>
    <w:rsid w:val="00DB1784"/>
    <w:rsid w:val="00DB1A8D"/>
    <w:rsid w:val="00DB1D36"/>
    <w:rsid w:val="00DD3859"/>
    <w:rsid w:val="00DD5173"/>
    <w:rsid w:val="00DD5AE1"/>
    <w:rsid w:val="00DE0BBE"/>
    <w:rsid w:val="00DE4FCA"/>
    <w:rsid w:val="00DE6B24"/>
    <w:rsid w:val="00DF177E"/>
    <w:rsid w:val="00DF5B7A"/>
    <w:rsid w:val="00DF5FCD"/>
    <w:rsid w:val="00E013FF"/>
    <w:rsid w:val="00E019D9"/>
    <w:rsid w:val="00E07364"/>
    <w:rsid w:val="00E119D9"/>
    <w:rsid w:val="00E11CFB"/>
    <w:rsid w:val="00E123EB"/>
    <w:rsid w:val="00E409C9"/>
    <w:rsid w:val="00E4592C"/>
    <w:rsid w:val="00E47373"/>
    <w:rsid w:val="00E50701"/>
    <w:rsid w:val="00E511BB"/>
    <w:rsid w:val="00E55C7F"/>
    <w:rsid w:val="00E60BEA"/>
    <w:rsid w:val="00E65D3A"/>
    <w:rsid w:val="00E71DF8"/>
    <w:rsid w:val="00E7312F"/>
    <w:rsid w:val="00E7481C"/>
    <w:rsid w:val="00E86929"/>
    <w:rsid w:val="00E93F99"/>
    <w:rsid w:val="00E97776"/>
    <w:rsid w:val="00EA521C"/>
    <w:rsid w:val="00EB19F3"/>
    <w:rsid w:val="00EB22B9"/>
    <w:rsid w:val="00EB2D1C"/>
    <w:rsid w:val="00EB5C79"/>
    <w:rsid w:val="00EC1697"/>
    <w:rsid w:val="00EC30B3"/>
    <w:rsid w:val="00EC5F5F"/>
    <w:rsid w:val="00ED2059"/>
    <w:rsid w:val="00ED22C1"/>
    <w:rsid w:val="00ED23D5"/>
    <w:rsid w:val="00EE31F9"/>
    <w:rsid w:val="00EE56AA"/>
    <w:rsid w:val="00F025E8"/>
    <w:rsid w:val="00F128A6"/>
    <w:rsid w:val="00F15F11"/>
    <w:rsid w:val="00F16E8A"/>
    <w:rsid w:val="00F26A81"/>
    <w:rsid w:val="00F27F9F"/>
    <w:rsid w:val="00F30C13"/>
    <w:rsid w:val="00F332CF"/>
    <w:rsid w:val="00F34D69"/>
    <w:rsid w:val="00F40A92"/>
    <w:rsid w:val="00F46E81"/>
    <w:rsid w:val="00F50D1F"/>
    <w:rsid w:val="00F520FE"/>
    <w:rsid w:val="00F52434"/>
    <w:rsid w:val="00F5682B"/>
    <w:rsid w:val="00F646EB"/>
    <w:rsid w:val="00F705C2"/>
    <w:rsid w:val="00F71054"/>
    <w:rsid w:val="00F728A3"/>
    <w:rsid w:val="00F81537"/>
    <w:rsid w:val="00F90DBC"/>
    <w:rsid w:val="00F93D0B"/>
    <w:rsid w:val="00F9504C"/>
    <w:rsid w:val="00FA2F9C"/>
    <w:rsid w:val="00FB0B16"/>
    <w:rsid w:val="00FB197A"/>
    <w:rsid w:val="00FB5B84"/>
    <w:rsid w:val="00FB6463"/>
    <w:rsid w:val="00FB7EFF"/>
    <w:rsid w:val="00FC6280"/>
    <w:rsid w:val="00FC7C82"/>
    <w:rsid w:val="00FD11C1"/>
    <w:rsid w:val="00FD5D71"/>
    <w:rsid w:val="00FF30EC"/>
    <w:rsid w:val="00FF75FA"/>
    <w:rsid w:val="00FF7C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839"/>
    <w:pPr>
      <w:spacing w:after="0" w:line="240" w:lineRule="auto"/>
      <w:ind w:firstLine="360"/>
    </w:pPr>
    <w:rPr>
      <w:rFonts w:eastAsiaTheme="minorEastAsia"/>
      <w:lang w:val="en-US" w:bidi="en-US"/>
    </w:rPr>
  </w:style>
  <w:style w:type="paragraph" w:styleId="Heading1">
    <w:name w:val="heading 1"/>
    <w:basedOn w:val="Normal"/>
    <w:next w:val="Normal"/>
    <w:link w:val="Heading1Char"/>
    <w:uiPriority w:val="9"/>
    <w:qFormat/>
    <w:rsid w:val="00DA7611"/>
    <w:pPr>
      <w:keepNext/>
      <w:keepLines/>
      <w:widowControl w:val="0"/>
      <w:numPr>
        <w:numId w:val="35"/>
      </w:numPr>
      <w:autoSpaceDE w:val="0"/>
      <w:autoSpaceDN w:val="0"/>
      <w:adjustRightInd w:val="0"/>
      <w:spacing w:before="480"/>
      <w:ind w:right="182"/>
      <w:outlineLvl w:val="0"/>
    </w:pPr>
    <w:rPr>
      <w:rFonts w:asciiTheme="majorHAnsi" w:eastAsiaTheme="majorEastAsia" w:hAnsiTheme="majorHAnsi" w:cstheme="majorBidi"/>
      <w:b/>
      <w:color w:val="365F91" w:themeColor="accent1" w:themeShade="BF"/>
      <w:sz w:val="28"/>
      <w:szCs w:val="28"/>
      <w:lang w:bidi="ar-SA"/>
    </w:rPr>
  </w:style>
  <w:style w:type="paragraph" w:styleId="Heading2">
    <w:name w:val="heading 2"/>
    <w:basedOn w:val="Normal"/>
    <w:next w:val="Normal"/>
    <w:link w:val="Heading2Char"/>
    <w:uiPriority w:val="9"/>
    <w:semiHidden/>
    <w:unhideWhenUsed/>
    <w:qFormat/>
    <w:rsid w:val="00DA7611"/>
    <w:pPr>
      <w:keepNext/>
      <w:keepLines/>
      <w:widowControl w:val="0"/>
      <w:numPr>
        <w:ilvl w:val="1"/>
        <w:numId w:val="35"/>
      </w:numPr>
      <w:autoSpaceDE w:val="0"/>
      <w:autoSpaceDN w:val="0"/>
      <w:adjustRightInd w:val="0"/>
      <w:spacing w:before="200"/>
      <w:ind w:right="182"/>
      <w:outlineLvl w:val="1"/>
    </w:pPr>
    <w:rPr>
      <w:rFonts w:asciiTheme="majorHAnsi" w:eastAsiaTheme="majorEastAsia" w:hAnsiTheme="majorHAnsi" w:cstheme="majorBidi"/>
      <w:b/>
      <w:color w:val="4F81BD" w:themeColor="accent1"/>
      <w:sz w:val="26"/>
      <w:szCs w:val="26"/>
      <w:lang w:bidi="ar-SA"/>
    </w:rPr>
  </w:style>
  <w:style w:type="paragraph" w:styleId="Heading3">
    <w:name w:val="heading 3"/>
    <w:basedOn w:val="Normal"/>
    <w:next w:val="Normal"/>
    <w:link w:val="Heading3Char"/>
    <w:uiPriority w:val="9"/>
    <w:semiHidden/>
    <w:unhideWhenUsed/>
    <w:qFormat/>
    <w:rsid w:val="00DA7611"/>
    <w:pPr>
      <w:keepNext/>
      <w:keepLines/>
      <w:widowControl w:val="0"/>
      <w:numPr>
        <w:ilvl w:val="2"/>
        <w:numId w:val="35"/>
      </w:numPr>
      <w:autoSpaceDE w:val="0"/>
      <w:autoSpaceDN w:val="0"/>
      <w:adjustRightInd w:val="0"/>
      <w:spacing w:before="200"/>
      <w:ind w:right="182"/>
      <w:outlineLvl w:val="2"/>
    </w:pPr>
    <w:rPr>
      <w:rFonts w:asciiTheme="majorHAnsi" w:eastAsiaTheme="majorEastAsia" w:hAnsiTheme="majorHAnsi" w:cstheme="majorBidi"/>
      <w:b/>
      <w:color w:val="4F81BD" w:themeColor="accent1"/>
      <w:sz w:val="28"/>
      <w:szCs w:val="28"/>
      <w:lang w:bidi="ar-SA"/>
    </w:rPr>
  </w:style>
  <w:style w:type="paragraph" w:styleId="Heading4">
    <w:name w:val="heading 4"/>
    <w:basedOn w:val="Normal"/>
    <w:next w:val="Normal"/>
    <w:link w:val="Heading4Char"/>
    <w:uiPriority w:val="9"/>
    <w:semiHidden/>
    <w:unhideWhenUsed/>
    <w:qFormat/>
    <w:rsid w:val="00DA7611"/>
    <w:pPr>
      <w:keepNext/>
      <w:keepLines/>
      <w:widowControl w:val="0"/>
      <w:numPr>
        <w:ilvl w:val="3"/>
        <w:numId w:val="35"/>
      </w:numPr>
      <w:autoSpaceDE w:val="0"/>
      <w:autoSpaceDN w:val="0"/>
      <w:adjustRightInd w:val="0"/>
      <w:spacing w:before="200"/>
      <w:ind w:right="182"/>
      <w:outlineLvl w:val="3"/>
    </w:pPr>
    <w:rPr>
      <w:rFonts w:asciiTheme="majorHAnsi" w:eastAsiaTheme="majorEastAsia" w:hAnsiTheme="majorHAnsi" w:cstheme="majorBidi"/>
      <w:b/>
      <w:i/>
      <w:iCs/>
      <w:color w:val="4F81BD" w:themeColor="accent1"/>
      <w:sz w:val="28"/>
      <w:szCs w:val="28"/>
      <w:lang w:bidi="ar-SA"/>
    </w:rPr>
  </w:style>
  <w:style w:type="paragraph" w:styleId="Heading5">
    <w:name w:val="heading 5"/>
    <w:basedOn w:val="Normal"/>
    <w:next w:val="Normal"/>
    <w:link w:val="Heading5Char"/>
    <w:uiPriority w:val="9"/>
    <w:semiHidden/>
    <w:unhideWhenUsed/>
    <w:qFormat/>
    <w:rsid w:val="00DA7611"/>
    <w:pPr>
      <w:keepNext/>
      <w:keepLines/>
      <w:widowControl w:val="0"/>
      <w:numPr>
        <w:ilvl w:val="4"/>
        <w:numId w:val="35"/>
      </w:numPr>
      <w:autoSpaceDE w:val="0"/>
      <w:autoSpaceDN w:val="0"/>
      <w:adjustRightInd w:val="0"/>
      <w:spacing w:before="200"/>
      <w:ind w:right="182"/>
      <w:outlineLvl w:val="4"/>
    </w:pPr>
    <w:rPr>
      <w:rFonts w:asciiTheme="majorHAnsi" w:eastAsiaTheme="majorEastAsia" w:hAnsiTheme="majorHAnsi" w:cstheme="majorBidi"/>
      <w:bCs/>
      <w:color w:val="243F60" w:themeColor="accent1" w:themeShade="7F"/>
      <w:sz w:val="28"/>
      <w:szCs w:val="28"/>
      <w:lang w:bidi="ar-SA"/>
    </w:rPr>
  </w:style>
  <w:style w:type="paragraph" w:styleId="Heading6">
    <w:name w:val="heading 6"/>
    <w:basedOn w:val="Normal"/>
    <w:next w:val="Normal"/>
    <w:link w:val="Heading6Char"/>
    <w:uiPriority w:val="9"/>
    <w:semiHidden/>
    <w:unhideWhenUsed/>
    <w:qFormat/>
    <w:rsid w:val="00DA7611"/>
    <w:pPr>
      <w:keepNext/>
      <w:keepLines/>
      <w:widowControl w:val="0"/>
      <w:numPr>
        <w:ilvl w:val="5"/>
        <w:numId w:val="35"/>
      </w:numPr>
      <w:autoSpaceDE w:val="0"/>
      <w:autoSpaceDN w:val="0"/>
      <w:adjustRightInd w:val="0"/>
      <w:spacing w:before="200"/>
      <w:ind w:right="182"/>
      <w:outlineLvl w:val="5"/>
    </w:pPr>
    <w:rPr>
      <w:rFonts w:asciiTheme="majorHAnsi" w:eastAsiaTheme="majorEastAsia" w:hAnsiTheme="majorHAnsi" w:cstheme="majorBidi"/>
      <w:bCs/>
      <w:i/>
      <w:iCs/>
      <w:color w:val="243F60" w:themeColor="accent1" w:themeShade="7F"/>
      <w:sz w:val="28"/>
      <w:szCs w:val="28"/>
      <w:lang w:bidi="ar-SA"/>
    </w:rPr>
  </w:style>
  <w:style w:type="paragraph" w:styleId="Heading7">
    <w:name w:val="heading 7"/>
    <w:basedOn w:val="Normal"/>
    <w:next w:val="Normal"/>
    <w:link w:val="Heading7Char"/>
    <w:uiPriority w:val="9"/>
    <w:semiHidden/>
    <w:unhideWhenUsed/>
    <w:qFormat/>
    <w:rsid w:val="00DA7611"/>
    <w:pPr>
      <w:keepNext/>
      <w:keepLines/>
      <w:widowControl w:val="0"/>
      <w:numPr>
        <w:ilvl w:val="6"/>
        <w:numId w:val="35"/>
      </w:numPr>
      <w:autoSpaceDE w:val="0"/>
      <w:autoSpaceDN w:val="0"/>
      <w:adjustRightInd w:val="0"/>
      <w:spacing w:before="200"/>
      <w:ind w:right="182"/>
      <w:outlineLvl w:val="6"/>
    </w:pPr>
    <w:rPr>
      <w:rFonts w:asciiTheme="majorHAnsi" w:eastAsiaTheme="majorEastAsia" w:hAnsiTheme="majorHAnsi" w:cstheme="majorBidi"/>
      <w:bCs/>
      <w:i/>
      <w:iCs/>
      <w:color w:val="404040" w:themeColor="text1" w:themeTint="BF"/>
      <w:sz w:val="28"/>
      <w:szCs w:val="28"/>
      <w:lang w:bidi="ar-SA"/>
    </w:rPr>
  </w:style>
  <w:style w:type="paragraph" w:styleId="Heading8">
    <w:name w:val="heading 8"/>
    <w:basedOn w:val="Normal"/>
    <w:next w:val="Normal"/>
    <w:link w:val="Heading8Char"/>
    <w:uiPriority w:val="9"/>
    <w:semiHidden/>
    <w:unhideWhenUsed/>
    <w:qFormat/>
    <w:rsid w:val="00DA7611"/>
    <w:pPr>
      <w:keepNext/>
      <w:keepLines/>
      <w:widowControl w:val="0"/>
      <w:numPr>
        <w:ilvl w:val="7"/>
        <w:numId w:val="35"/>
      </w:numPr>
      <w:autoSpaceDE w:val="0"/>
      <w:autoSpaceDN w:val="0"/>
      <w:adjustRightInd w:val="0"/>
      <w:spacing w:before="200"/>
      <w:ind w:right="182"/>
      <w:outlineLvl w:val="7"/>
    </w:pPr>
    <w:rPr>
      <w:rFonts w:asciiTheme="majorHAnsi" w:eastAsiaTheme="majorEastAsia" w:hAnsiTheme="majorHAnsi" w:cstheme="majorBidi"/>
      <w:bCs/>
      <w:color w:val="404040" w:themeColor="text1" w:themeTint="BF"/>
      <w:sz w:val="20"/>
      <w:szCs w:val="20"/>
      <w:lang w:bidi="ar-SA"/>
    </w:rPr>
  </w:style>
  <w:style w:type="paragraph" w:styleId="Heading9">
    <w:name w:val="heading 9"/>
    <w:basedOn w:val="Normal"/>
    <w:next w:val="Normal"/>
    <w:link w:val="Heading9Char"/>
    <w:uiPriority w:val="9"/>
    <w:semiHidden/>
    <w:unhideWhenUsed/>
    <w:qFormat/>
    <w:rsid w:val="00DA7611"/>
    <w:pPr>
      <w:keepNext/>
      <w:keepLines/>
      <w:widowControl w:val="0"/>
      <w:numPr>
        <w:ilvl w:val="8"/>
        <w:numId w:val="35"/>
      </w:numPr>
      <w:autoSpaceDE w:val="0"/>
      <w:autoSpaceDN w:val="0"/>
      <w:adjustRightInd w:val="0"/>
      <w:spacing w:before="200"/>
      <w:ind w:right="182"/>
      <w:outlineLvl w:val="8"/>
    </w:pPr>
    <w:rPr>
      <w:rFonts w:asciiTheme="majorHAnsi" w:eastAsiaTheme="majorEastAsia" w:hAnsiTheme="majorHAnsi" w:cstheme="majorBidi"/>
      <w:bCs/>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C3839"/>
    <w:pPr>
      <w:ind w:firstLine="0"/>
    </w:pPr>
  </w:style>
  <w:style w:type="character" w:customStyle="1" w:styleId="NoSpacingChar">
    <w:name w:val="No Spacing Char"/>
    <w:basedOn w:val="DefaultParagraphFont"/>
    <w:link w:val="NoSpacing"/>
    <w:uiPriority w:val="1"/>
    <w:rsid w:val="00BC3839"/>
    <w:rPr>
      <w:rFonts w:eastAsiaTheme="minorEastAsia"/>
      <w:lang w:val="en-US" w:bidi="en-US"/>
    </w:rPr>
  </w:style>
  <w:style w:type="paragraph" w:styleId="ListParagraph">
    <w:name w:val="List Paragraph"/>
    <w:basedOn w:val="Normal"/>
    <w:uiPriority w:val="34"/>
    <w:qFormat/>
    <w:rsid w:val="00BC3839"/>
    <w:pPr>
      <w:ind w:left="720"/>
      <w:contextualSpacing/>
    </w:pPr>
  </w:style>
  <w:style w:type="table" w:styleId="TableGrid">
    <w:name w:val="Table Grid"/>
    <w:basedOn w:val="TableNormal"/>
    <w:uiPriority w:val="59"/>
    <w:rsid w:val="00BC3839"/>
    <w:pPr>
      <w:spacing w:after="0" w:line="240" w:lineRule="auto"/>
      <w:ind w:firstLine="360"/>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18ED"/>
    <w:rPr>
      <w:color w:val="0000FF" w:themeColor="hyperlink"/>
      <w:u w:val="single"/>
    </w:rPr>
  </w:style>
  <w:style w:type="paragraph" w:styleId="Header">
    <w:name w:val="header"/>
    <w:basedOn w:val="Normal"/>
    <w:link w:val="HeaderChar"/>
    <w:uiPriority w:val="99"/>
    <w:semiHidden/>
    <w:unhideWhenUsed/>
    <w:rsid w:val="00A34413"/>
    <w:pPr>
      <w:tabs>
        <w:tab w:val="center" w:pos="4513"/>
        <w:tab w:val="right" w:pos="9026"/>
      </w:tabs>
    </w:pPr>
  </w:style>
  <w:style w:type="character" w:customStyle="1" w:styleId="HeaderChar">
    <w:name w:val="Header Char"/>
    <w:basedOn w:val="DefaultParagraphFont"/>
    <w:link w:val="Header"/>
    <w:uiPriority w:val="99"/>
    <w:semiHidden/>
    <w:rsid w:val="00A34413"/>
    <w:rPr>
      <w:rFonts w:eastAsiaTheme="minorEastAsia"/>
      <w:lang w:val="en-US" w:bidi="en-US"/>
    </w:rPr>
  </w:style>
  <w:style w:type="paragraph" w:styleId="Footer">
    <w:name w:val="footer"/>
    <w:basedOn w:val="Normal"/>
    <w:link w:val="FooterChar"/>
    <w:uiPriority w:val="99"/>
    <w:semiHidden/>
    <w:unhideWhenUsed/>
    <w:rsid w:val="00A34413"/>
    <w:pPr>
      <w:tabs>
        <w:tab w:val="center" w:pos="4513"/>
        <w:tab w:val="right" w:pos="9026"/>
      </w:tabs>
    </w:pPr>
  </w:style>
  <w:style w:type="character" w:customStyle="1" w:styleId="FooterChar">
    <w:name w:val="Footer Char"/>
    <w:basedOn w:val="DefaultParagraphFont"/>
    <w:link w:val="Footer"/>
    <w:uiPriority w:val="99"/>
    <w:semiHidden/>
    <w:rsid w:val="00A34413"/>
    <w:rPr>
      <w:rFonts w:eastAsiaTheme="minorEastAsia"/>
      <w:lang w:val="en-US" w:bidi="en-US"/>
    </w:rPr>
  </w:style>
  <w:style w:type="character" w:customStyle="1" w:styleId="Heading1Char">
    <w:name w:val="Heading 1 Char"/>
    <w:basedOn w:val="DefaultParagraphFont"/>
    <w:link w:val="Heading1"/>
    <w:uiPriority w:val="9"/>
    <w:rsid w:val="00DA7611"/>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DA7611"/>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DA7611"/>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DA7611"/>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DA7611"/>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DA7611"/>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DA7611"/>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DA7611"/>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DA7611"/>
    <w:rPr>
      <w:rFonts w:asciiTheme="majorHAnsi" w:eastAsiaTheme="majorEastAsia" w:hAnsiTheme="majorHAnsi" w:cstheme="majorBidi"/>
      <w:bCs/>
      <w:i/>
      <w:iCs/>
      <w:color w:val="404040" w:themeColor="text1" w:themeTint="BF"/>
      <w:sz w:val="20"/>
      <w:szCs w:val="20"/>
      <w:lang w:val="en-US"/>
    </w:rPr>
  </w:style>
  <w:style w:type="paragraph" w:styleId="BodyText">
    <w:name w:val="Body Text"/>
    <w:basedOn w:val="Normal"/>
    <w:link w:val="BodyTextChar"/>
    <w:uiPriority w:val="99"/>
    <w:rsid w:val="007E52BB"/>
    <w:pPr>
      <w:autoSpaceDE w:val="0"/>
      <w:autoSpaceDN w:val="0"/>
      <w:ind w:firstLine="0"/>
      <w:jc w:val="both"/>
    </w:pPr>
    <w:rPr>
      <w:rFonts w:ascii="Times New Roman" w:eastAsia="Times New Roman" w:hAnsi="Times New Roman" w:cs="Times New Roman"/>
      <w:lang w:val="en-GB" w:eastAsia="en-GB" w:bidi="ar-SA"/>
    </w:rPr>
  </w:style>
  <w:style w:type="character" w:customStyle="1" w:styleId="BodyTextChar">
    <w:name w:val="Body Text Char"/>
    <w:basedOn w:val="DefaultParagraphFont"/>
    <w:link w:val="BodyText"/>
    <w:uiPriority w:val="99"/>
    <w:rsid w:val="007E52BB"/>
    <w:rPr>
      <w:rFonts w:ascii="Times New Roman" w:eastAsia="Times New Roman" w:hAnsi="Times New Roman" w:cs="Times New Roman"/>
      <w:lang w:eastAsia="en-GB"/>
    </w:rPr>
  </w:style>
  <w:style w:type="character" w:customStyle="1" w:styleId="apple-converted-space">
    <w:name w:val="apple-converted-space"/>
    <w:basedOn w:val="DefaultParagraphFont"/>
    <w:rsid w:val="0069445D"/>
  </w:style>
  <w:style w:type="character" w:styleId="SubtleEmphasis">
    <w:name w:val="Subtle Emphasis"/>
    <w:basedOn w:val="DefaultParagraphFont"/>
    <w:uiPriority w:val="19"/>
    <w:qFormat/>
    <w:rsid w:val="005D0B85"/>
    <w:rPr>
      <w:i/>
      <w:iCs/>
      <w:color w:val="808080" w:themeColor="text1" w:themeTint="7F"/>
    </w:rPr>
  </w:style>
  <w:style w:type="character" w:styleId="Emphasis">
    <w:name w:val="Emphasis"/>
    <w:basedOn w:val="DefaultParagraphFont"/>
    <w:uiPriority w:val="20"/>
    <w:qFormat/>
    <w:rsid w:val="005D0B85"/>
    <w:rPr>
      <w:i/>
      <w:iCs/>
    </w:rPr>
  </w:style>
  <w:style w:type="character" w:styleId="Strong">
    <w:name w:val="Strong"/>
    <w:basedOn w:val="DefaultParagraphFont"/>
    <w:uiPriority w:val="22"/>
    <w:qFormat/>
    <w:rsid w:val="005D0B85"/>
    <w:rPr>
      <w:b/>
      <w:bCs/>
    </w:rPr>
  </w:style>
</w:styles>
</file>

<file path=word/webSettings.xml><?xml version="1.0" encoding="utf-8"?>
<w:webSettings xmlns:r="http://schemas.openxmlformats.org/officeDocument/2006/relationships" xmlns:w="http://schemas.openxmlformats.org/wordprocessingml/2006/main">
  <w:divs>
    <w:div w:id="465241899">
      <w:bodyDiv w:val="1"/>
      <w:marLeft w:val="0"/>
      <w:marRight w:val="0"/>
      <w:marTop w:val="0"/>
      <w:marBottom w:val="0"/>
      <w:divBdr>
        <w:top w:val="none" w:sz="0" w:space="0" w:color="auto"/>
        <w:left w:val="none" w:sz="0" w:space="0" w:color="auto"/>
        <w:bottom w:val="none" w:sz="0" w:space="0" w:color="auto"/>
        <w:right w:val="none" w:sz="0" w:space="0" w:color="auto"/>
      </w:divBdr>
    </w:div>
    <w:div w:id="1209755069">
      <w:bodyDiv w:val="1"/>
      <w:marLeft w:val="0"/>
      <w:marRight w:val="0"/>
      <w:marTop w:val="0"/>
      <w:marBottom w:val="0"/>
      <w:divBdr>
        <w:top w:val="none" w:sz="0" w:space="0" w:color="auto"/>
        <w:left w:val="none" w:sz="0" w:space="0" w:color="auto"/>
        <w:bottom w:val="none" w:sz="0" w:space="0" w:color="auto"/>
        <w:right w:val="none" w:sz="0" w:space="0" w:color="auto"/>
      </w:divBdr>
    </w:div>
    <w:div w:id="16614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B32D8-11EE-46A6-829A-4DD5ABA77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1250</TotalTime>
  <Pages>4</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2</cp:revision>
  <cp:lastPrinted>2016-01-25T11:56:00Z</cp:lastPrinted>
  <dcterms:created xsi:type="dcterms:W3CDTF">2016-01-26T17:13:00Z</dcterms:created>
  <dcterms:modified xsi:type="dcterms:W3CDTF">2016-01-31T20:56:00Z</dcterms:modified>
</cp:coreProperties>
</file>